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2B7" w:rsidRPr="00861556" w:rsidRDefault="004A72B7" w:rsidP="004A72B7">
      <w:pPr>
        <w:pStyle w:val="a4"/>
        <w:widowControl w:val="0"/>
        <w:spacing w:after="0"/>
        <w:ind w:left="5376"/>
        <w:jc w:val="center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УТВЕРЖДАЮ</w:t>
      </w:r>
    </w:p>
    <w:p w:rsidR="004A72B7" w:rsidRPr="00861556" w:rsidRDefault="003D6D5E" w:rsidP="003D6D5E">
      <w:pPr>
        <w:pStyle w:val="a4"/>
        <w:widowControl w:val="0"/>
        <w:spacing w:after="0"/>
        <w:ind w:left="537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61556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861556">
        <w:rPr>
          <w:rFonts w:ascii="Times New Roman" w:hAnsi="Times New Roman" w:cs="Times New Roman"/>
          <w:sz w:val="26"/>
          <w:szCs w:val="26"/>
        </w:rPr>
        <w:t xml:space="preserve"> обязанности н</w:t>
      </w:r>
      <w:r w:rsidR="004A72B7" w:rsidRPr="00861556">
        <w:rPr>
          <w:rFonts w:ascii="Times New Roman" w:hAnsi="Times New Roman" w:cs="Times New Roman"/>
          <w:sz w:val="26"/>
          <w:szCs w:val="26"/>
        </w:rPr>
        <w:t>ачальник</w:t>
      </w:r>
      <w:r w:rsidRPr="00861556">
        <w:rPr>
          <w:rFonts w:ascii="Times New Roman" w:hAnsi="Times New Roman" w:cs="Times New Roman"/>
          <w:sz w:val="26"/>
          <w:szCs w:val="26"/>
        </w:rPr>
        <w:t>а</w:t>
      </w:r>
      <w:r w:rsidR="004A72B7" w:rsidRPr="00861556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 по </w:t>
      </w:r>
      <w:r w:rsidRPr="00861556">
        <w:rPr>
          <w:rFonts w:ascii="Times New Roman" w:hAnsi="Times New Roman" w:cs="Times New Roman"/>
          <w:sz w:val="26"/>
          <w:szCs w:val="26"/>
        </w:rPr>
        <w:t>Еврейской автономной области</w:t>
      </w:r>
    </w:p>
    <w:p w:rsidR="003D6D5E" w:rsidRPr="00861556" w:rsidRDefault="003D6D5E" w:rsidP="003D6D5E">
      <w:pPr>
        <w:pStyle w:val="a4"/>
        <w:widowControl w:val="0"/>
        <w:spacing w:after="0"/>
        <w:ind w:left="5376"/>
        <w:jc w:val="center"/>
        <w:rPr>
          <w:rFonts w:ascii="Times New Roman" w:hAnsi="Times New Roman" w:cs="Times New Roman"/>
          <w:sz w:val="26"/>
          <w:szCs w:val="26"/>
        </w:rPr>
      </w:pPr>
    </w:p>
    <w:p w:rsidR="003D6D5E" w:rsidRPr="00861556" w:rsidRDefault="003D6D5E" w:rsidP="003D6D5E">
      <w:pPr>
        <w:pStyle w:val="a4"/>
        <w:widowControl w:val="0"/>
        <w:spacing w:after="0"/>
        <w:ind w:left="5376"/>
        <w:jc w:val="center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_________________</w:t>
      </w:r>
      <w:r w:rsidR="00861556" w:rsidRPr="00861556">
        <w:rPr>
          <w:rFonts w:ascii="Times New Roman" w:hAnsi="Times New Roman" w:cs="Times New Roman"/>
          <w:sz w:val="26"/>
          <w:szCs w:val="26"/>
        </w:rPr>
        <w:t xml:space="preserve"> З. В. Симакова</w:t>
      </w:r>
    </w:p>
    <w:p w:rsidR="004A72B7" w:rsidRPr="00861556" w:rsidRDefault="004A72B7" w:rsidP="004A72B7">
      <w:pPr>
        <w:pStyle w:val="a4"/>
        <w:widowControl w:val="0"/>
        <w:spacing w:after="0"/>
        <w:ind w:left="5376"/>
        <w:jc w:val="center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от «___» _________________ 201</w:t>
      </w:r>
      <w:r w:rsidR="00861556" w:rsidRPr="00861556">
        <w:rPr>
          <w:rFonts w:ascii="Times New Roman" w:hAnsi="Times New Roman" w:cs="Times New Roman"/>
          <w:sz w:val="26"/>
          <w:szCs w:val="26"/>
        </w:rPr>
        <w:t>9</w:t>
      </w:r>
      <w:r w:rsidRPr="0086155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72B7" w:rsidRPr="00861556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52BD" w:rsidRPr="00861556" w:rsidRDefault="008052BD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72B7" w:rsidRPr="00861556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916C1E" w:rsidRPr="00861556" w:rsidRDefault="00E879BB" w:rsidP="004A72B7">
      <w:pPr>
        <w:pStyle w:val="ab"/>
        <w:widowControl w:val="0"/>
        <w:rPr>
          <w:sz w:val="26"/>
          <w:szCs w:val="26"/>
        </w:rPr>
      </w:pPr>
      <w:r w:rsidRPr="00861556">
        <w:rPr>
          <w:sz w:val="26"/>
          <w:szCs w:val="26"/>
        </w:rPr>
        <w:t xml:space="preserve">ведущего </w:t>
      </w:r>
      <w:r w:rsidR="00916C1E" w:rsidRPr="00861556">
        <w:rPr>
          <w:sz w:val="26"/>
          <w:szCs w:val="26"/>
        </w:rPr>
        <w:t xml:space="preserve">специалиста </w:t>
      </w:r>
      <w:r w:rsidRPr="00861556">
        <w:rPr>
          <w:sz w:val="26"/>
          <w:szCs w:val="26"/>
        </w:rPr>
        <w:t>- эксперта</w:t>
      </w:r>
      <w:r w:rsidR="00916C1E" w:rsidRPr="00861556">
        <w:rPr>
          <w:sz w:val="26"/>
          <w:szCs w:val="26"/>
        </w:rPr>
        <w:t xml:space="preserve"> отдела </w:t>
      </w:r>
      <w:r w:rsidRPr="00861556">
        <w:rPr>
          <w:sz w:val="26"/>
          <w:szCs w:val="26"/>
        </w:rPr>
        <w:t>общего обеспечения</w:t>
      </w:r>
      <w:r w:rsidR="004A72B7" w:rsidRPr="00861556">
        <w:rPr>
          <w:sz w:val="26"/>
          <w:szCs w:val="26"/>
        </w:rPr>
        <w:t xml:space="preserve">  </w:t>
      </w:r>
    </w:p>
    <w:p w:rsidR="00916C1E" w:rsidRPr="00861556" w:rsidRDefault="004A72B7" w:rsidP="004A72B7">
      <w:pPr>
        <w:pStyle w:val="ab"/>
        <w:widowControl w:val="0"/>
        <w:rPr>
          <w:sz w:val="26"/>
          <w:szCs w:val="26"/>
        </w:rPr>
      </w:pPr>
      <w:r w:rsidRPr="00861556">
        <w:rPr>
          <w:sz w:val="26"/>
          <w:szCs w:val="26"/>
        </w:rPr>
        <w:t xml:space="preserve">Межрайонной инспекции Федеральной налоговой службы № 1 </w:t>
      </w:r>
    </w:p>
    <w:p w:rsidR="004A72B7" w:rsidRPr="00861556" w:rsidRDefault="004A72B7" w:rsidP="004A72B7">
      <w:pPr>
        <w:pStyle w:val="ab"/>
        <w:widowControl w:val="0"/>
        <w:rPr>
          <w:rFonts w:cs="Times New Roman"/>
          <w:sz w:val="26"/>
          <w:szCs w:val="26"/>
        </w:rPr>
      </w:pPr>
      <w:r w:rsidRPr="00861556">
        <w:rPr>
          <w:sz w:val="26"/>
          <w:szCs w:val="26"/>
        </w:rPr>
        <w:t xml:space="preserve">по </w:t>
      </w:r>
      <w:r w:rsidR="003D6D5E" w:rsidRPr="00861556">
        <w:rPr>
          <w:sz w:val="26"/>
          <w:szCs w:val="26"/>
        </w:rPr>
        <w:t>Еврейской автономной области</w:t>
      </w:r>
    </w:p>
    <w:p w:rsidR="004A72B7" w:rsidRPr="00861556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A72B7" w:rsidRPr="00861556" w:rsidRDefault="004A72B7" w:rsidP="004A72B7">
      <w:pPr>
        <w:pStyle w:val="af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879BB" w:rsidRPr="00861556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916C1E" w:rsidRPr="00861556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E879BB" w:rsidRPr="00861556">
        <w:rPr>
          <w:rFonts w:ascii="Times New Roman" w:hAnsi="Times New Roman" w:cs="Times New Roman"/>
          <w:sz w:val="26"/>
          <w:szCs w:val="26"/>
        </w:rPr>
        <w:t>- эксперта</w:t>
      </w:r>
      <w:r w:rsidR="00916C1E" w:rsidRPr="0086155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879BB" w:rsidRPr="00861556">
        <w:rPr>
          <w:rFonts w:ascii="Times New Roman" w:hAnsi="Times New Roman" w:cs="Times New Roman"/>
          <w:sz w:val="26"/>
          <w:szCs w:val="26"/>
        </w:rPr>
        <w:t>общего обеспечения</w:t>
      </w:r>
      <w:r w:rsidR="00916C1E" w:rsidRPr="0086155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861556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 по </w:t>
      </w:r>
      <w:r w:rsidR="003D6D5E" w:rsidRPr="00861556">
        <w:rPr>
          <w:rFonts w:ascii="Times New Roman" w:hAnsi="Times New Roman" w:cs="Times New Roman"/>
          <w:sz w:val="26"/>
          <w:szCs w:val="26"/>
        </w:rPr>
        <w:t xml:space="preserve">Еврейской автономной </w:t>
      </w:r>
      <w:r w:rsidRPr="00861556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BB3442" w:rsidRPr="0086155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6D5E" w:rsidRPr="00861556">
        <w:rPr>
          <w:rFonts w:ascii="Times New Roman" w:hAnsi="Times New Roman" w:cs="Times New Roman"/>
          <w:sz w:val="26"/>
          <w:szCs w:val="26"/>
        </w:rPr>
        <w:t>ведущий специал</w:t>
      </w:r>
      <w:r w:rsidR="00F01570" w:rsidRPr="00861556">
        <w:rPr>
          <w:rFonts w:ascii="Times New Roman" w:hAnsi="Times New Roman" w:cs="Times New Roman"/>
          <w:sz w:val="26"/>
          <w:szCs w:val="26"/>
        </w:rPr>
        <w:t>и</w:t>
      </w:r>
      <w:r w:rsidR="003D6D5E" w:rsidRPr="00861556">
        <w:rPr>
          <w:rFonts w:ascii="Times New Roman" w:hAnsi="Times New Roman" w:cs="Times New Roman"/>
          <w:sz w:val="26"/>
          <w:szCs w:val="26"/>
        </w:rPr>
        <w:t>ст-эксперт</w:t>
      </w:r>
      <w:r w:rsidR="00BB3442" w:rsidRPr="00861556">
        <w:rPr>
          <w:rFonts w:ascii="Times New Roman" w:hAnsi="Times New Roman" w:cs="Times New Roman"/>
          <w:sz w:val="26"/>
          <w:szCs w:val="26"/>
        </w:rPr>
        <w:t xml:space="preserve">) </w:t>
      </w:r>
      <w:r w:rsidRPr="00861556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</w:t>
      </w:r>
      <w:r w:rsidR="00936D6A" w:rsidRPr="00861556">
        <w:rPr>
          <w:rFonts w:ascii="Times New Roman" w:hAnsi="Times New Roman" w:cs="Times New Roman"/>
          <w:sz w:val="26"/>
          <w:szCs w:val="26"/>
        </w:rPr>
        <w:t>3</w:t>
      </w:r>
      <w:r w:rsidR="00916C1E" w:rsidRPr="00861556">
        <w:rPr>
          <w:rFonts w:ascii="Times New Roman" w:hAnsi="Times New Roman" w:cs="Times New Roman"/>
          <w:sz w:val="26"/>
          <w:szCs w:val="26"/>
        </w:rPr>
        <w:t>-</w:t>
      </w:r>
      <w:r w:rsidR="00936D6A" w:rsidRPr="00861556">
        <w:rPr>
          <w:rFonts w:ascii="Times New Roman" w:hAnsi="Times New Roman" w:cs="Times New Roman"/>
          <w:sz w:val="26"/>
          <w:szCs w:val="26"/>
        </w:rPr>
        <w:t>4</w:t>
      </w:r>
      <w:r w:rsidR="00916C1E" w:rsidRPr="00861556">
        <w:rPr>
          <w:rFonts w:ascii="Times New Roman" w:hAnsi="Times New Roman" w:cs="Times New Roman"/>
          <w:sz w:val="26"/>
          <w:szCs w:val="26"/>
        </w:rPr>
        <w:t>-0</w:t>
      </w:r>
      <w:r w:rsidR="00936D6A" w:rsidRPr="00861556">
        <w:rPr>
          <w:rFonts w:ascii="Times New Roman" w:hAnsi="Times New Roman" w:cs="Times New Roman"/>
          <w:sz w:val="26"/>
          <w:szCs w:val="26"/>
        </w:rPr>
        <w:t>87</w:t>
      </w:r>
      <w:r w:rsidRPr="00861556">
        <w:rPr>
          <w:rFonts w:ascii="Times New Roman" w:hAnsi="Times New Roman" w:cs="Times New Roman"/>
          <w:sz w:val="26"/>
          <w:szCs w:val="26"/>
        </w:rPr>
        <w:t>.</w:t>
      </w:r>
    </w:p>
    <w:p w:rsidR="001D3660" w:rsidRPr="001D3660" w:rsidRDefault="004A72B7" w:rsidP="001D36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ab/>
        <w:t>2</w:t>
      </w:r>
      <w:r w:rsidRPr="001D3660">
        <w:rPr>
          <w:rFonts w:ascii="Times New Roman" w:hAnsi="Times New Roman" w:cs="Times New Roman"/>
          <w:sz w:val="26"/>
          <w:szCs w:val="26"/>
        </w:rPr>
        <w:t xml:space="preserve">. Область профессиональной служебной деятельности </w:t>
      </w:r>
      <w:r w:rsidR="00936D6A" w:rsidRPr="001D3660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916C1E" w:rsidRPr="001D3660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936D6A" w:rsidRPr="001D3660">
        <w:rPr>
          <w:rFonts w:ascii="Times New Roman" w:hAnsi="Times New Roman" w:cs="Times New Roman"/>
          <w:sz w:val="26"/>
          <w:szCs w:val="26"/>
        </w:rPr>
        <w:t>– эксперта отдела общего обеспечения</w:t>
      </w:r>
      <w:r w:rsidRPr="001D3660">
        <w:rPr>
          <w:rFonts w:ascii="Times New Roman" w:hAnsi="Times New Roman" w:cs="Times New Roman"/>
          <w:sz w:val="26"/>
          <w:szCs w:val="26"/>
        </w:rPr>
        <w:t xml:space="preserve">: </w:t>
      </w:r>
      <w:r w:rsidR="001D3660" w:rsidRPr="001D3660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1D3660" w:rsidRPr="001D3660">
        <w:rPr>
          <w:rFonts w:ascii="Times New Roman" w:hAnsi="Times New Roman" w:cs="Times New Roman"/>
          <w:sz w:val="26"/>
          <w:szCs w:val="26"/>
        </w:rPr>
        <w:t>едение делопроизводства, электронного документооборота</w:t>
      </w:r>
      <w:r w:rsidR="001D3660" w:rsidRPr="001D366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D3660" w:rsidRPr="001D3660" w:rsidRDefault="004A72B7" w:rsidP="001D366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ab/>
        <w:t xml:space="preserve">3. Вид профессиональной служебной деятельности </w:t>
      </w:r>
      <w:r w:rsidR="00936D6A" w:rsidRPr="001D3660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916C1E" w:rsidRPr="001D3660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936D6A" w:rsidRPr="001D3660">
        <w:rPr>
          <w:rFonts w:ascii="Times New Roman" w:hAnsi="Times New Roman" w:cs="Times New Roman"/>
          <w:sz w:val="26"/>
          <w:szCs w:val="26"/>
        </w:rPr>
        <w:t>- эксперта</w:t>
      </w:r>
      <w:r w:rsidRPr="001D3660">
        <w:rPr>
          <w:rFonts w:ascii="Times New Roman" w:hAnsi="Times New Roman" w:cs="Times New Roman"/>
          <w:sz w:val="26"/>
          <w:szCs w:val="26"/>
        </w:rPr>
        <w:t xml:space="preserve">: </w:t>
      </w:r>
      <w:r w:rsidR="001D3660" w:rsidRPr="001D3660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1D3660" w:rsidRPr="001D3660">
        <w:rPr>
          <w:rFonts w:ascii="Times New Roman" w:hAnsi="Times New Roman" w:cs="Times New Roman"/>
          <w:sz w:val="26"/>
          <w:szCs w:val="26"/>
        </w:rPr>
        <w:t>едение делопроизводства, электронного документооборота и архивного дела.</w:t>
      </w:r>
    </w:p>
    <w:p w:rsidR="004A72B7" w:rsidRPr="00861556" w:rsidRDefault="004A72B7" w:rsidP="001D3660">
      <w:pPr>
        <w:spacing w:after="1" w:line="280" w:lineRule="atLeast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ab/>
        <w:t xml:space="preserve">4. Назначение на должность и освобождение от должности </w:t>
      </w:r>
      <w:r w:rsidR="00A716A0" w:rsidRPr="001D3660">
        <w:rPr>
          <w:rFonts w:ascii="Times New Roman" w:hAnsi="Times New Roman" w:cs="Times New Roman"/>
          <w:sz w:val="26"/>
          <w:szCs w:val="26"/>
        </w:rPr>
        <w:t xml:space="preserve">ведущего специалиста – эксперта </w:t>
      </w:r>
      <w:r w:rsidRPr="001D3660">
        <w:rPr>
          <w:rFonts w:ascii="Times New Roman" w:hAnsi="Times New Roman" w:cs="Times New Roman"/>
          <w:sz w:val="26"/>
          <w:szCs w:val="26"/>
        </w:rPr>
        <w:t>осуществля</w:t>
      </w:r>
      <w:r w:rsidR="00BB3442" w:rsidRPr="001D3660">
        <w:rPr>
          <w:rFonts w:ascii="Times New Roman" w:hAnsi="Times New Roman" w:cs="Times New Roman"/>
          <w:sz w:val="26"/>
          <w:szCs w:val="26"/>
        </w:rPr>
        <w:t xml:space="preserve">ются приказом начальника </w:t>
      </w:r>
      <w:r w:rsidRPr="001D3660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1 по </w:t>
      </w:r>
      <w:r w:rsidR="003D6D5E" w:rsidRPr="001D3660">
        <w:rPr>
          <w:rFonts w:ascii="Times New Roman" w:hAnsi="Times New Roman" w:cs="Times New Roman"/>
          <w:sz w:val="26"/>
          <w:szCs w:val="26"/>
        </w:rPr>
        <w:t>Еврейской</w:t>
      </w:r>
      <w:r w:rsidR="003D6D5E" w:rsidRPr="00861556">
        <w:rPr>
          <w:rFonts w:ascii="Times New Roman" w:hAnsi="Times New Roman" w:cs="Times New Roman"/>
          <w:sz w:val="26"/>
          <w:szCs w:val="26"/>
        </w:rPr>
        <w:t xml:space="preserve"> автономной области</w:t>
      </w:r>
      <w:r w:rsidRPr="00861556">
        <w:rPr>
          <w:rFonts w:ascii="Times New Roman" w:hAnsi="Times New Roman" w:cs="Times New Roman"/>
          <w:sz w:val="26"/>
          <w:szCs w:val="26"/>
        </w:rPr>
        <w:t>.</w:t>
      </w:r>
    </w:p>
    <w:p w:rsidR="004A72B7" w:rsidRPr="00861556" w:rsidRDefault="004A72B7" w:rsidP="004A72B7">
      <w:pPr>
        <w:spacing w:after="1" w:line="28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ab/>
        <w:t xml:space="preserve">5. </w:t>
      </w:r>
      <w:r w:rsidR="00A716A0" w:rsidRPr="00861556"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Pr="0086155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</w:t>
      </w:r>
      <w:r w:rsidR="00A716A0" w:rsidRPr="00861556">
        <w:rPr>
          <w:rFonts w:ascii="Times New Roman" w:hAnsi="Times New Roman" w:cs="Times New Roman"/>
          <w:sz w:val="26"/>
          <w:szCs w:val="26"/>
        </w:rPr>
        <w:t>общего обеспечения</w:t>
      </w:r>
      <w:r w:rsidR="00BB3442" w:rsidRPr="00861556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8052BD" w:rsidRPr="00861556">
        <w:rPr>
          <w:rFonts w:ascii="Times New Roman" w:hAnsi="Times New Roman" w:cs="Times New Roman"/>
          <w:sz w:val="26"/>
          <w:szCs w:val="26"/>
        </w:rPr>
        <w:t xml:space="preserve"> </w:t>
      </w:r>
      <w:r w:rsidR="00BB3442" w:rsidRPr="00861556">
        <w:rPr>
          <w:rFonts w:ascii="Times New Roman" w:hAnsi="Times New Roman" w:cs="Times New Roman"/>
          <w:sz w:val="26"/>
          <w:szCs w:val="26"/>
        </w:rPr>
        <w:t>Отдел)</w:t>
      </w:r>
      <w:r w:rsidRPr="00861556">
        <w:rPr>
          <w:rFonts w:ascii="Times New Roman" w:hAnsi="Times New Roman" w:cs="Times New Roman"/>
          <w:sz w:val="26"/>
          <w:szCs w:val="26"/>
        </w:rPr>
        <w:t>.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861556" w:rsidRDefault="004A72B7" w:rsidP="004A72B7">
      <w:pPr>
        <w:pStyle w:val="af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0463DC" w:rsidRPr="00861556" w:rsidRDefault="000463DC" w:rsidP="000463D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5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ведущего специалиста - эксперта отдела </w:t>
      </w:r>
      <w:r w:rsidR="00F01570" w:rsidRPr="008615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общего обеспечения </w:t>
      </w:r>
      <w:r w:rsidRPr="00861556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</w:t>
      </w:r>
      <w:bookmarkStart w:id="0" w:name="_GoBack"/>
      <w:bookmarkEnd w:id="0"/>
      <w:r w:rsidRPr="0086155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ования.</w:t>
      </w:r>
    </w:p>
    <w:p w:rsidR="000463DC" w:rsidRPr="001D3660" w:rsidRDefault="000463DC" w:rsidP="000463D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3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образования.</w:t>
      </w:r>
    </w:p>
    <w:p w:rsidR="000463DC" w:rsidRPr="001D3660" w:rsidRDefault="000463DC" w:rsidP="000463D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D3660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</w:t>
      </w:r>
      <w:r w:rsidRPr="001D3660">
        <w:rPr>
          <w:rFonts w:ascii="Times New Roman" w:hAnsi="Times New Roman" w:cs="Times New Roman"/>
          <w:bCs/>
          <w:color w:val="000000"/>
          <w:sz w:val="26"/>
          <w:szCs w:val="26"/>
        </w:rPr>
        <w:t>ез предъявления требования к стажу.</w:t>
      </w:r>
    </w:p>
    <w:p w:rsidR="001D3660" w:rsidRPr="001D3660" w:rsidRDefault="001D3660" w:rsidP="001D36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>6.3. Наличие базовых знаний:</w:t>
      </w:r>
      <w:r w:rsidRPr="001D3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3660">
        <w:rPr>
          <w:rFonts w:ascii="Times New Roman" w:hAnsi="Times New Roman" w:cs="Times New Roman"/>
          <w:sz w:val="26"/>
          <w:szCs w:val="26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Pr="001D366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1D3660" w:rsidRPr="001D3660" w:rsidRDefault="001D3660" w:rsidP="001D366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D3660" w:rsidRPr="001D3660" w:rsidRDefault="001D3660" w:rsidP="001D366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6.4.1.Знания в сфере законодательства Российской Федерации:  </w:t>
      </w:r>
      <w:proofErr w:type="gramStart"/>
      <w:r w:rsidRPr="001D3660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 Закон Российской Федерации от 21 марта 1991 г. № 943-1 «О </w:t>
      </w:r>
      <w:r w:rsidRPr="001D3660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органах Российской Федерации»;  Федеральный </w:t>
      </w:r>
      <w:hyperlink r:id="rId10" w:history="1">
        <w:r w:rsidRPr="001D366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от 2 мая 2006 г. N 59-ФЗ "О порядке рассмотрения обращений граждан Российской Федерации"; постановление правительства Российской Федерации от 30 сентября 2004 г. № 506  «Об утверждении Положения о Федеральной налоговой службе;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D366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1D366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от 22 октября 2004 г. N 125-ФЗ "Об архивном деле в Российской Федерации"; Федеральный </w:t>
      </w:r>
      <w:hyperlink r:id="rId12" w:history="1">
        <w:r w:rsidRPr="001D366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 Федеральный </w:t>
      </w:r>
      <w:hyperlink r:id="rId13" w:history="1">
        <w:r w:rsidRPr="001D366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Pr="001D366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Минкультуры России от 31 марта 2010 г.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</w:t>
      </w:r>
      <w:hyperlink r:id="rId15" w:history="1">
        <w:r w:rsidRPr="001D366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D3660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N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 инструкция по делопроизводству Федеральной налоговой службы.</w:t>
      </w:r>
    </w:p>
    <w:p w:rsidR="001D3660" w:rsidRPr="001D3660" w:rsidRDefault="001D3660" w:rsidP="001D3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1D3660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3660" w:rsidRPr="001D3660" w:rsidRDefault="001D3660" w:rsidP="001D36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1D3660">
        <w:rPr>
          <w:rFonts w:ascii="Times New Roman" w:hAnsi="Times New Roman" w:cs="Times New Roman"/>
          <w:sz w:val="26"/>
          <w:szCs w:val="26"/>
        </w:rPr>
        <w:t>Иные профессиональные знания: требования, предъявляемые к документам в соответствии с нормативными актами и государственными стандартами; критерии разделения документов на группы в соответствии с ценностью информации, содержащейся в них; порядок использования типовых или ведомственных перечней документов, определения сроков хранения в процессе экспертизы ценности документов; структуру Межрайонной ИФНС России № 1 по Еврейской автономной области, руководство структурных подразделений;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1D3660">
        <w:rPr>
          <w:rFonts w:ascii="Times New Roman" w:hAnsi="Times New Roman" w:cs="Times New Roman"/>
          <w:sz w:val="26"/>
          <w:szCs w:val="26"/>
        </w:rPr>
        <w:t>современные информационные технологии работы с документами;  порядок работы с документами; схемы документооборота; правила работы с входящими, исходящими и внутренними документами; правила организации и формы контроля исполнения документов в организации; типовые сроки исполнения документов;  назначение и технологию текущего и предупредительного контроля; правила составления аналитических справок по организации работы с документами и контролю исполнения документов;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D3660">
        <w:rPr>
          <w:rFonts w:ascii="Times New Roman" w:hAnsi="Times New Roman" w:cs="Times New Roman"/>
          <w:sz w:val="26"/>
          <w:szCs w:val="26"/>
        </w:rPr>
        <w:t>правила документационного обеспечения деятельности инспекции; виды документов, их назначение; системы электронного документооборота; правила и сроки отправки исходящих документов; виды номенклатур, общие требования к номенклатуре, методику ее составления и оформления; правила согласования номенклатуры дел с ведомственными архивами и экспертной комиссией; порядок формирования и оформления дел, специфику формирования отдельных категорий дел; правила хранения дел, в том числе с документами ограниченного доступа;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Правила внутреннего служебного распорядка; требования охраны труда и правила пожарной безопасности.</w:t>
      </w:r>
    </w:p>
    <w:p w:rsidR="001D3660" w:rsidRPr="001D3660" w:rsidRDefault="001D3660" w:rsidP="001D3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>6.5. 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D3660" w:rsidRPr="001D3660" w:rsidRDefault="001D3660" w:rsidP="001D36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D3660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D3660" w:rsidRPr="001D3660" w:rsidRDefault="001D3660" w:rsidP="001D36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1D3660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пользоваться базами данных, в том числе удаленными; пользоваться справочно-правовыми системами; пользоваться </w:t>
      </w:r>
      <w:r w:rsidRPr="001D3660">
        <w:rPr>
          <w:rFonts w:ascii="Times New Roman" w:hAnsi="Times New Roman" w:cs="Times New Roman"/>
          <w:sz w:val="26"/>
          <w:szCs w:val="26"/>
        </w:rPr>
        <w:lastRenderedPageBreak/>
        <w:t>автоматизированными системами учета, регистрации, контроля и информационно-справочными системами при работе с документами организации; применять современные информационно-коммуникационные технологии для работы с документами, в том числе для ее оптимизации и повышения эффективности;  организовывать работу по учету, хранению и передаче в соответствующее структурное подразделение документов текущего делопроизводства;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осуществлять методическое руководство делопроизводством в организации, контролировать правильное формирование, хранение и сдачу дел в архив; разрабатывать номенклатуру дел инспекции; работать с документами ограниченного доступа.</w:t>
      </w:r>
    </w:p>
    <w:p w:rsidR="001D3660" w:rsidRPr="001D3660" w:rsidRDefault="001D3660" w:rsidP="001D36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E1E42" w:rsidRPr="00861556" w:rsidRDefault="005E1E42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72B7" w:rsidRPr="00861556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7.</w:t>
      </w:r>
      <w:r w:rsidR="00677935" w:rsidRPr="00861556">
        <w:rPr>
          <w:rFonts w:ascii="Times New Roman" w:hAnsi="Times New Roman" w:cs="Times New Roman"/>
          <w:sz w:val="26"/>
          <w:szCs w:val="26"/>
        </w:rPr>
        <w:t xml:space="preserve"> </w:t>
      </w:r>
      <w:r w:rsidRPr="0086155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76FFD" w:rsidRPr="00861556">
        <w:rPr>
          <w:rFonts w:ascii="Times New Roman" w:hAnsi="Times New Roman" w:cs="Times New Roman"/>
          <w:sz w:val="26"/>
          <w:szCs w:val="26"/>
        </w:rPr>
        <w:t>ведущего специалиста – эксперта</w:t>
      </w:r>
      <w:r w:rsidRPr="00861556">
        <w:rPr>
          <w:rFonts w:ascii="Times New Roman" w:hAnsi="Times New Roman" w:cs="Times New Roman"/>
          <w:sz w:val="26"/>
          <w:szCs w:val="26"/>
        </w:rPr>
        <w:t>, 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г. № 79-ФЗ «О государственной гражданской службе Российской Федерации».</w:t>
      </w:r>
    </w:p>
    <w:p w:rsidR="004A72B7" w:rsidRPr="001D3660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 w:rsidR="00F76FFD" w:rsidRPr="001D3660">
        <w:rPr>
          <w:rFonts w:ascii="Times New Roman" w:hAnsi="Times New Roman" w:cs="Times New Roman"/>
          <w:sz w:val="26"/>
          <w:szCs w:val="26"/>
        </w:rPr>
        <w:t xml:space="preserve">общего обеспечения </w:t>
      </w:r>
      <w:r w:rsidRPr="001D3660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1 по </w:t>
      </w:r>
      <w:r w:rsidR="00926D82" w:rsidRPr="001D3660">
        <w:rPr>
          <w:rFonts w:ascii="Times New Roman" w:hAnsi="Times New Roman" w:cs="Times New Roman"/>
          <w:sz w:val="26"/>
          <w:szCs w:val="26"/>
        </w:rPr>
        <w:t>Еврейской автономной</w:t>
      </w:r>
      <w:r w:rsidRPr="001D3660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76FFD" w:rsidRPr="001D3660">
        <w:rPr>
          <w:rFonts w:ascii="Times New Roman" w:hAnsi="Times New Roman" w:cs="Times New Roman"/>
          <w:sz w:val="26"/>
          <w:szCs w:val="26"/>
        </w:rPr>
        <w:t xml:space="preserve"> ведущий специалист – эксперт </w:t>
      </w:r>
      <w:r w:rsidR="00E82870" w:rsidRPr="001D3660">
        <w:rPr>
          <w:rFonts w:ascii="Times New Roman" w:hAnsi="Times New Roman" w:cs="Times New Roman"/>
          <w:sz w:val="26"/>
          <w:szCs w:val="26"/>
        </w:rPr>
        <w:t>обязан</w:t>
      </w:r>
      <w:r w:rsidRPr="001D3660">
        <w:rPr>
          <w:rFonts w:ascii="Times New Roman" w:hAnsi="Times New Roman" w:cs="Times New Roman"/>
          <w:sz w:val="26"/>
          <w:szCs w:val="26"/>
        </w:rPr>
        <w:t>:</w:t>
      </w:r>
    </w:p>
    <w:p w:rsidR="001D3660" w:rsidRPr="001D3660" w:rsidRDefault="001D3660" w:rsidP="001D36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соблюдать требования нормативных документов, касающихся ведения дел</w:t>
      </w:r>
      <w:r w:rsidR="00530137">
        <w:rPr>
          <w:rFonts w:ascii="Times New Roman" w:hAnsi="Times New Roman" w:cs="Times New Roman"/>
          <w:sz w:val="26"/>
          <w:szCs w:val="26"/>
          <w14:numSpacing w14:val="proportional"/>
        </w:rPr>
        <w:t>,</w:t>
      </w: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 xml:space="preserve"> соблюдать требования нормативных документов, касающихся ведения делопроизводства, особенно  при работе с документами, содержащими сведения ограниченного распространения;</w:t>
      </w:r>
    </w:p>
    <w:p w:rsidR="001D3660" w:rsidRPr="001D3660" w:rsidRDefault="001D3660" w:rsidP="001D3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организовывать своевременное рассмотрение и подготавливать к докладу начальника инспекции поступающие документы, в том числе </w:t>
      </w:r>
      <w:proofErr w:type="gramStart"/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>Интернет-обращений</w:t>
      </w:r>
      <w:proofErr w:type="gramEnd"/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 и обращений, поступающих через Интернет сервис «Личный кабинет налогоплательщика физического лица», </w:t>
      </w:r>
      <w:r w:rsidR="00CD77C2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 по </w:t>
      </w:r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>ТКС;</w:t>
      </w:r>
    </w:p>
    <w:p w:rsidR="001D3660" w:rsidRPr="001D3660" w:rsidRDefault="001D3660" w:rsidP="001D36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осуществлять прием, своевременную и качественную регистрацию и размножение поступающей в инспекцию корреспонденции, в том числе в электронном виде и документов с ограничительной пометкой «Для служебного пользования»;</w:t>
      </w:r>
    </w:p>
    <w:p w:rsidR="001D3660" w:rsidRPr="001D3660" w:rsidRDefault="001D3660" w:rsidP="001D366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14:numSpacing w14:val="proportional"/>
        </w:rPr>
      </w:pPr>
      <w:r w:rsidRPr="001D3660">
        <w:rPr>
          <w:rFonts w:ascii="Times New Roman" w:eastAsia="Calibri" w:hAnsi="Times New Roman" w:cs="Times New Roman"/>
          <w:color w:val="000000" w:themeColor="text1"/>
          <w:sz w:val="26"/>
          <w:szCs w:val="26"/>
          <w14:numSpacing w14:val="proportional"/>
        </w:rPr>
        <w:t>выполнять действия по антивирусной защите принимаемой и передаваемой почты;</w:t>
      </w:r>
    </w:p>
    <w:p w:rsidR="001D3660" w:rsidRPr="001D3660" w:rsidRDefault="001D3660" w:rsidP="001D3660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 xml:space="preserve">передавать входящую корреспонденцию после ее регистрации в подразделения или </w:t>
      </w:r>
      <w:proofErr w:type="gramStart"/>
      <w:r w:rsidRPr="001D3660">
        <w:rPr>
          <w:sz w:val="26"/>
          <w:szCs w:val="26"/>
          <w14:numSpacing w14:val="proportional"/>
        </w:rPr>
        <w:t>конкретным</w:t>
      </w:r>
      <w:proofErr w:type="gramEnd"/>
      <w:r w:rsidRPr="001D3660">
        <w:rPr>
          <w:sz w:val="26"/>
          <w:szCs w:val="26"/>
          <w14:numSpacing w14:val="proportional"/>
        </w:rPr>
        <w:t xml:space="preserve"> исполнителя для использования в процессе их работы, либо подготовки ответа;</w:t>
      </w:r>
    </w:p>
    <w:p w:rsidR="001D3660" w:rsidRPr="001D3660" w:rsidRDefault="001D3660" w:rsidP="00530137">
      <w:pPr>
        <w:pStyle w:val="2"/>
        <w:spacing w:after="0" w:line="240" w:lineRule="auto"/>
        <w:ind w:left="0" w:firstLine="540"/>
        <w:jc w:val="both"/>
        <w:rPr>
          <w:color w:val="000000"/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>осуществлять своевременную и корректную постановку на контроль поступивших документов и требующих исполнения</w:t>
      </w:r>
      <w:r w:rsidR="00530137">
        <w:rPr>
          <w:sz w:val="26"/>
          <w:szCs w:val="26"/>
          <w14:numSpacing w14:val="proportional"/>
        </w:rPr>
        <w:t xml:space="preserve">, в том числе </w:t>
      </w:r>
      <w:r w:rsidRPr="001D3660">
        <w:rPr>
          <w:sz w:val="26"/>
          <w:szCs w:val="26"/>
          <w14:numSpacing w14:val="proportional"/>
        </w:rPr>
        <w:t>обращений физических лиц</w:t>
      </w:r>
      <w:r w:rsidR="00530137">
        <w:rPr>
          <w:sz w:val="26"/>
          <w:szCs w:val="26"/>
          <w14:numSpacing w14:val="proportional"/>
        </w:rPr>
        <w:t>,</w:t>
      </w:r>
      <w:r w:rsidRPr="001D3660">
        <w:rPr>
          <w:color w:val="000000"/>
          <w:sz w:val="26"/>
          <w:szCs w:val="26"/>
          <w14:numSpacing w14:val="proportional"/>
        </w:rPr>
        <w:t xml:space="preserve"> </w:t>
      </w:r>
      <w:proofErr w:type="gramStart"/>
      <w:r w:rsidRPr="001D3660">
        <w:rPr>
          <w:color w:val="000000"/>
          <w:sz w:val="26"/>
          <w:szCs w:val="26"/>
          <w14:numSpacing w14:val="proportional"/>
        </w:rPr>
        <w:t>Интернет-обращений</w:t>
      </w:r>
      <w:proofErr w:type="gramEnd"/>
      <w:r w:rsidRPr="001D3660">
        <w:rPr>
          <w:color w:val="000000"/>
          <w:sz w:val="26"/>
          <w:szCs w:val="26"/>
          <w14:numSpacing w14:val="proportional"/>
        </w:rPr>
        <w:t xml:space="preserve"> и обращений, поступающих через Интернет сервис «Личный кабинет налогоплательщика физического лица»;</w:t>
      </w:r>
    </w:p>
    <w:p w:rsidR="001D3660" w:rsidRPr="001D3660" w:rsidRDefault="001D3660" w:rsidP="001D3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осуществлять контроль исполнения документов, </w:t>
      </w: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в том числе</w:t>
      </w:r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 </w:t>
      </w:r>
      <w:proofErr w:type="gramStart"/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>Интернет-обращений</w:t>
      </w:r>
      <w:proofErr w:type="gramEnd"/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 и обращений, поступающих через Интернет сервис «Личный кабинет налогоплательщика физического лица»;</w:t>
      </w:r>
    </w:p>
    <w:p w:rsidR="001D3660" w:rsidRDefault="001D3660" w:rsidP="001D3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>осуществлять ежедневный, еженедельный, ежеквартальный и годовой мониторинги исполнения контрольных поручений входящей корреспонденции, своевременности регистрации, рассмотрения и подготовки ответов на обращения граждан</w:t>
      </w:r>
      <w:r w:rsidR="00530137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 xml:space="preserve"> (с подготовкой соответствующих справок)</w:t>
      </w:r>
      <w:r w:rsidRPr="001D3660">
        <w:rPr>
          <w:rFonts w:ascii="Times New Roman" w:hAnsi="Times New Roman" w:cs="Times New Roman"/>
          <w:color w:val="000000"/>
          <w:sz w:val="26"/>
          <w:szCs w:val="26"/>
          <w14:numSpacing w14:val="proportional"/>
        </w:rPr>
        <w:t>;</w:t>
      </w:r>
    </w:p>
    <w:p w:rsidR="00530137" w:rsidRPr="001D3660" w:rsidRDefault="00530137" w:rsidP="005301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</w:rPr>
        <w:t xml:space="preserve">организовывать </w:t>
      </w:r>
      <w:proofErr w:type="gramStart"/>
      <w:r w:rsidRPr="001D3660">
        <w:rPr>
          <w:rFonts w:ascii="Times New Roman" w:hAnsi="Times New Roman" w:cs="Times New Roman"/>
          <w:color w:val="000000"/>
          <w:sz w:val="26"/>
          <w:szCs w:val="26"/>
        </w:rPr>
        <w:t>информационно-аналитическую</w:t>
      </w:r>
      <w:proofErr w:type="gramEnd"/>
      <w:r w:rsidRPr="001D3660">
        <w:rPr>
          <w:rFonts w:ascii="Times New Roman" w:hAnsi="Times New Roman" w:cs="Times New Roman"/>
          <w:color w:val="000000"/>
          <w:sz w:val="26"/>
          <w:szCs w:val="26"/>
        </w:rPr>
        <w:t xml:space="preserve"> работы по обращениям граждан: </w:t>
      </w:r>
      <w:r w:rsidRPr="001D3660">
        <w:rPr>
          <w:rFonts w:ascii="Times New Roman" w:hAnsi="Times New Roman" w:cs="Times New Roman"/>
          <w:color w:val="000000"/>
          <w:sz w:val="26"/>
          <w:szCs w:val="26"/>
        </w:rPr>
        <w:lastRenderedPageBreak/>
        <w:t>осуществление ежедневного контроля, выявление неисполненных обращений, а также обращений, сроки исполнения по которым истекают в ближайшие дни и информирование руководства; осуществление ежемесячного и ежеквартального анализа сведений и информирование руководства об исполнительской дисциплине;</w:t>
      </w:r>
    </w:p>
    <w:p w:rsidR="001D3660" w:rsidRPr="001D3660" w:rsidRDefault="001D3660" w:rsidP="001D3660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 xml:space="preserve">организовывать подготовку и прием граждан </w:t>
      </w:r>
      <w:proofErr w:type="gramStart"/>
      <w:r w:rsidRPr="001D3660">
        <w:rPr>
          <w:sz w:val="26"/>
          <w:szCs w:val="26"/>
          <w14:numSpacing w14:val="proportional"/>
        </w:rPr>
        <w:t>по личным вопросам начальником инспекции в установленное время с отражением информации о личном приеме в БД</w:t>
      </w:r>
      <w:proofErr w:type="gramEnd"/>
      <w:r w:rsidRPr="001D3660">
        <w:rPr>
          <w:sz w:val="26"/>
          <w:szCs w:val="26"/>
          <w14:numSpacing w14:val="proportional"/>
        </w:rPr>
        <w:t xml:space="preserve"> «Обращения» СЭД-регион;</w:t>
      </w:r>
    </w:p>
    <w:p w:rsidR="001D3660" w:rsidRPr="001D3660" w:rsidRDefault="001D3660" w:rsidP="001D3660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>осуществлять прием и отправление документов через факс;</w:t>
      </w:r>
    </w:p>
    <w:p w:rsidR="001D3660" w:rsidRPr="001D3660" w:rsidRDefault="001D3660" w:rsidP="00CD7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 xml:space="preserve">осуществлять своевременную и корректную регистрацию в СЭД-регион всей входящей документации, обращений, в том числе: </w:t>
      </w:r>
      <w:proofErr w:type="gramStart"/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Интернет-обращений, обращений, поступающих через Личный кабинет налогоплательщика, и обращений, поступающих на бумажном носителе;</w:t>
      </w:r>
      <w:proofErr w:type="gramEnd"/>
    </w:p>
    <w:p w:rsidR="001D3660" w:rsidRPr="001D3660" w:rsidRDefault="001D3660" w:rsidP="00CD77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</w:rPr>
        <w:t>обеспечивать соблюдение порядка действий должностных лиц инспекции при первичной обработке, регистрации и распределении поступивших обращений: своевременность регистрации письменных обращений; корректность и полнота заполнения полей РК поступившего обращения (в том числе поля «Признак содержания»); соблюдение сроков перенаправления обращений по принадлежности; своевременность подготовки резолюций по обращениям и направления их на исполнение;</w:t>
      </w:r>
    </w:p>
    <w:p w:rsidR="001D3660" w:rsidRPr="001D3660" w:rsidRDefault="001D3660" w:rsidP="00CD77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</w:rPr>
        <w:t>обеспечивать соблюдение порядка действий должностных лиц инспекции при рассмотрении обращений и подготовке ответа: соблюдение сроков подготовки ответов в соответствии с резолюцией; полнота и всесторонность поставленных в обращении вопросов; корректность и своевременность продления сроков исполнения; корректность процедуры прекращения переписки с заявителем; наличие уведомлений заявителю о продлении сроков или прекращении переписки;</w:t>
      </w:r>
    </w:p>
    <w:p w:rsidR="001D3660" w:rsidRPr="001D3660" w:rsidRDefault="001D3660" w:rsidP="00CD77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1D3660">
        <w:rPr>
          <w:rFonts w:ascii="Times New Roman" w:hAnsi="Times New Roman" w:cs="Times New Roman"/>
          <w:color w:val="000000"/>
          <w:sz w:val="26"/>
          <w:szCs w:val="26"/>
        </w:rPr>
        <w:t>обеспечивать соблюдение порядка действий должностных лиц инспекции при работе в СЭД в ходе регистрации и направления ответов заявителям, снятия обращений с контроля: наличие связи РК исходящего документа с РК обращения; наличие электронного (сканированного) образа ответа заявителю в РК исходящего документа; корректность заполнения полей «Ход исполнения», «Ответ», «Результат рассмотрения» в РК обращения;</w:t>
      </w:r>
      <w:proofErr w:type="gramEnd"/>
      <w:r w:rsidRPr="001D3660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соответствие формы направления ответа (в письменном либо электронном виде) в зависимости от выбора заявителя;</w:t>
      </w:r>
    </w:p>
    <w:p w:rsidR="001D3660" w:rsidRPr="001D3660" w:rsidRDefault="001D3660" w:rsidP="00CD77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3660">
        <w:rPr>
          <w:rFonts w:ascii="Times New Roman" w:hAnsi="Times New Roman" w:cs="Times New Roman"/>
          <w:color w:val="000000"/>
          <w:sz w:val="26"/>
          <w:szCs w:val="26"/>
        </w:rPr>
        <w:t>обеспечивать надлежащее заполнение и актуализацию раздела «Результаты рассмотрения обращений» на закрытом информационном ресурсе в сети Интернет по адресу ССТУ</w:t>
      </w:r>
      <w:proofErr w:type="gramStart"/>
      <w:r w:rsidRPr="001D3660"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 w:rsidRPr="001D3660">
        <w:rPr>
          <w:rFonts w:ascii="Times New Roman" w:hAnsi="Times New Roman" w:cs="Times New Roman"/>
          <w:color w:val="000000"/>
          <w:sz w:val="26"/>
          <w:szCs w:val="26"/>
        </w:rPr>
        <w:t>Ф;</w:t>
      </w:r>
    </w:p>
    <w:p w:rsidR="001D3660" w:rsidRPr="001D3660" w:rsidRDefault="001D3660" w:rsidP="00CD77C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 xml:space="preserve">осуществлять передачу служебной документации в </w:t>
      </w:r>
      <w:proofErr w:type="spellStart"/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ТОРМы</w:t>
      </w:r>
      <w:proofErr w:type="spellEnd"/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 xml:space="preserve"> Межрайонной ИФНС России № 1 по Еврейской автономной области только в коробке или файле: самым первым документом, лежащим сверху коробки или файла, должен быть «Реестр на передачу служебной документации из центрального офиса в ТОРМ» в двух экземплярах. В реестре перечисляются все документы по хронологии, нахождения их в коробке/файле. </w:t>
      </w:r>
      <w:proofErr w:type="gramStart"/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Данные реестры должны быть подписаны лицом, передающим документы;</w:t>
      </w:r>
      <w:proofErr w:type="gramEnd"/>
    </w:p>
    <w:p w:rsidR="001D3660" w:rsidRPr="001D3660" w:rsidRDefault="001D3660" w:rsidP="00CD77C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проверять при получении служебных документов из ТОРМ Межрайонной ИФНС России № 1 по Еврейской автономной области наличие всех документов согласно  «Реестру на передачу служебной документации из ТОРМ в центральный офис» с проставлением подписи на двух экземплярах (один экземпляр передается в ТОРМ, другой храниться в приемной);</w:t>
      </w:r>
    </w:p>
    <w:p w:rsidR="001D3660" w:rsidRPr="001D3660" w:rsidRDefault="001D3660" w:rsidP="00CD77C2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 xml:space="preserve">своевременно и качественно регистрировать исходящие документы, в том числе </w:t>
      </w:r>
      <w:proofErr w:type="gramStart"/>
      <w:r w:rsidRPr="001D3660">
        <w:rPr>
          <w:sz w:val="26"/>
          <w:szCs w:val="26"/>
          <w14:numSpacing w14:val="proportional"/>
        </w:rPr>
        <w:t>Интернет-обращения</w:t>
      </w:r>
      <w:proofErr w:type="gramEnd"/>
      <w:r w:rsidRPr="001D3660">
        <w:rPr>
          <w:sz w:val="26"/>
          <w:szCs w:val="26"/>
          <w14:numSpacing w14:val="proportional"/>
        </w:rPr>
        <w:t xml:space="preserve"> и обращения, поступающие через Интернет сервисы «Личный </w:t>
      </w:r>
      <w:r w:rsidRPr="001D3660">
        <w:rPr>
          <w:sz w:val="26"/>
          <w:szCs w:val="26"/>
          <w14:numSpacing w14:val="proportional"/>
        </w:rPr>
        <w:lastRenderedPageBreak/>
        <w:t>кабинет налогоплательщика физического лица», «Личный кабинет налогоплательщика индивидуального предпринимателя»;</w:t>
      </w:r>
    </w:p>
    <w:p w:rsidR="001D3660" w:rsidRPr="001D3660" w:rsidRDefault="001D3660" w:rsidP="00CD77C2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 xml:space="preserve">контролировать оформление документов подписями, штампами и печатями, которые необходимы для данного вида документов; </w:t>
      </w:r>
    </w:p>
    <w:p w:rsidR="001D3660" w:rsidRPr="001D3660" w:rsidRDefault="001D3660" w:rsidP="00CD77C2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>контролировать правильность формирования карточек исходящих документов в БД СЭД-регион;</w:t>
      </w:r>
    </w:p>
    <w:p w:rsidR="001D3660" w:rsidRPr="001D3660" w:rsidRDefault="001D3660" w:rsidP="00CD7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осуществлять своевременную и качественную регистрацию и отправку исходящих документов с ограничительной пометкой «Для служебного пользования»;</w:t>
      </w:r>
    </w:p>
    <w:p w:rsidR="001D3660" w:rsidRPr="001D3660" w:rsidRDefault="001D3660" w:rsidP="00CD77C2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>производить сортировку документов, упаковку в конверты и их отправку, в том числе и по каналам электронной связи;</w:t>
      </w:r>
    </w:p>
    <w:p w:rsidR="001D3660" w:rsidRPr="001D3660" w:rsidRDefault="001D3660" w:rsidP="00CD77C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proofErr w:type="gramStart"/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 xml:space="preserve">заблаговременно докладывать специалисту отдела общего обеспечения, курирующему вопросы обеспечения инспекции и заключения договор на поставку товаров и услуг, о необходимости приобретения государственных знаков почтовой оплаты (почтовых марок) и/или об окончании денежных средств по контракту, заключенному с Почтой России, на оказание услуг связи (для обеспечения непрерывности процесса отправки исходящей корреспонденции на бумажном носителе); </w:t>
      </w:r>
      <w:proofErr w:type="gramEnd"/>
    </w:p>
    <w:p w:rsidR="001D3660" w:rsidRPr="001D3660" w:rsidRDefault="001D3660" w:rsidP="00CD77C2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t>осуществлять своевременное и качественное формирование пакета представленных отделами инспекции на бумажном носителе документов, связанных с деятельностью организации, индивидуального предпринимателя (главы КФХ), физического лица, не относящегося к индивидуальному предпринимателю, и за своевременную передачу сформированного пакета документов в иной налоговый орган;</w:t>
      </w:r>
    </w:p>
    <w:p w:rsidR="001D3660" w:rsidRPr="001D3660" w:rsidRDefault="001D3660" w:rsidP="00CD77C2">
      <w:pPr>
        <w:pStyle w:val="af4"/>
        <w:spacing w:line="240" w:lineRule="auto"/>
        <w:ind w:right="-1" w:firstLine="708"/>
        <w:jc w:val="both"/>
        <w:rPr>
          <w:spacing w:val="0"/>
          <w:sz w:val="26"/>
          <w:szCs w:val="26"/>
        </w:rPr>
      </w:pPr>
      <w:r w:rsidRPr="001D3660">
        <w:rPr>
          <w:spacing w:val="0"/>
          <w:sz w:val="26"/>
          <w:szCs w:val="26"/>
        </w:rPr>
        <w:t>работать в информационном ресурсе АИС-налог, в части своевременного заполнения раздела, касающегося сроков передачи документов,  связанных с деятельностью организации, индивидуального предпринимателя (главы КФХ), физического лица, не относящегося к индивидуальному предпринимателю, передаваемых в иной налоговый орган;</w:t>
      </w:r>
    </w:p>
    <w:p w:rsidR="001D3660" w:rsidRPr="00CD77C2" w:rsidRDefault="00CD77C2" w:rsidP="00CD77C2">
      <w:pPr>
        <w:pStyle w:val="af4"/>
        <w:spacing w:line="240" w:lineRule="auto"/>
        <w:ind w:right="-1" w:firstLine="708"/>
        <w:jc w:val="both"/>
        <w:rPr>
          <w:color w:val="auto"/>
          <w:spacing w:val="0"/>
          <w:sz w:val="26"/>
          <w:szCs w:val="26"/>
        </w:rPr>
      </w:pPr>
      <w:r>
        <w:rPr>
          <w:color w:val="auto"/>
          <w:spacing w:val="0"/>
          <w:sz w:val="26"/>
          <w:szCs w:val="26"/>
        </w:rPr>
        <w:t>подготавливать</w:t>
      </w:r>
      <w:r w:rsidR="001D3660" w:rsidRPr="00CD77C2">
        <w:rPr>
          <w:color w:val="auto"/>
          <w:spacing w:val="0"/>
          <w:sz w:val="26"/>
          <w:szCs w:val="26"/>
        </w:rPr>
        <w:t xml:space="preserve"> информационны</w:t>
      </w:r>
      <w:r>
        <w:rPr>
          <w:color w:val="auto"/>
          <w:spacing w:val="0"/>
          <w:sz w:val="26"/>
          <w:szCs w:val="26"/>
        </w:rPr>
        <w:t>е</w:t>
      </w:r>
      <w:r w:rsidR="001D3660" w:rsidRPr="00CD77C2">
        <w:rPr>
          <w:color w:val="auto"/>
          <w:spacing w:val="0"/>
          <w:sz w:val="26"/>
          <w:szCs w:val="26"/>
        </w:rPr>
        <w:t xml:space="preserve"> справ</w:t>
      </w:r>
      <w:r>
        <w:rPr>
          <w:color w:val="auto"/>
          <w:spacing w:val="0"/>
          <w:sz w:val="26"/>
          <w:szCs w:val="26"/>
        </w:rPr>
        <w:t>ки, отчеты</w:t>
      </w:r>
      <w:r w:rsidR="001D3660" w:rsidRPr="00CD77C2">
        <w:rPr>
          <w:color w:val="auto"/>
          <w:spacing w:val="0"/>
          <w:sz w:val="26"/>
          <w:szCs w:val="26"/>
        </w:rPr>
        <w:t xml:space="preserve"> и друг</w:t>
      </w:r>
      <w:r>
        <w:rPr>
          <w:color w:val="auto"/>
          <w:spacing w:val="0"/>
          <w:sz w:val="26"/>
          <w:szCs w:val="26"/>
        </w:rPr>
        <w:t>ую</w:t>
      </w:r>
      <w:r w:rsidR="001D3660" w:rsidRPr="00CD77C2">
        <w:rPr>
          <w:color w:val="auto"/>
          <w:spacing w:val="0"/>
          <w:sz w:val="26"/>
          <w:szCs w:val="26"/>
        </w:rPr>
        <w:t xml:space="preserve"> информаци</w:t>
      </w:r>
      <w:r>
        <w:rPr>
          <w:color w:val="auto"/>
          <w:spacing w:val="0"/>
          <w:sz w:val="26"/>
          <w:szCs w:val="26"/>
        </w:rPr>
        <w:t>ю</w:t>
      </w:r>
      <w:r w:rsidR="001D3660" w:rsidRPr="00CD77C2">
        <w:rPr>
          <w:color w:val="auto"/>
          <w:spacing w:val="0"/>
          <w:sz w:val="26"/>
          <w:szCs w:val="26"/>
        </w:rPr>
        <w:t xml:space="preserve"> по вопросам делопроизводства и работе с обращениями граждан;</w:t>
      </w:r>
    </w:p>
    <w:p w:rsidR="00CD77C2" w:rsidRPr="008D578C" w:rsidRDefault="001D3660" w:rsidP="00CD77C2">
      <w:pPr>
        <w:pStyle w:val="af4"/>
        <w:jc w:val="both"/>
        <w:rPr>
          <w:sz w:val="26"/>
          <w:szCs w:val="26"/>
        </w:rPr>
      </w:pPr>
      <w:r w:rsidRPr="001D3660">
        <w:rPr>
          <w:spacing w:val="0"/>
          <w:sz w:val="26"/>
          <w:szCs w:val="26"/>
        </w:rPr>
        <w:tab/>
      </w:r>
      <w:r w:rsidR="00CD77C2" w:rsidRPr="008D578C">
        <w:rPr>
          <w:sz w:val="26"/>
          <w:szCs w:val="26"/>
        </w:rPr>
        <w:t>формировать и передавать на вышестоящий уровень отчеты по работе с обращениями граждан;</w:t>
      </w:r>
    </w:p>
    <w:p w:rsidR="00CD77C2" w:rsidRPr="008D578C" w:rsidRDefault="00CD77C2" w:rsidP="00CD77C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D578C">
        <w:rPr>
          <w:rFonts w:ascii="Times New Roman" w:hAnsi="Times New Roman" w:cs="Times New Roman"/>
          <w:bCs/>
          <w:sz w:val="26"/>
          <w:szCs w:val="26"/>
        </w:rPr>
        <w:t>заполнять  «Форму отчета государственного органа о результатах рассмотрения обращений граждан, организаций и общественных объединений, адресованных Президенту Российской Федерации, и принятых по ним мерам» на закрытом информационном ресурсе в информационно-телекоммуникационной сети Интернет по адресу: ССТУ</w:t>
      </w:r>
      <w:proofErr w:type="gramStart"/>
      <w:r w:rsidRPr="008D578C">
        <w:rPr>
          <w:rFonts w:ascii="Times New Roman" w:hAnsi="Times New Roman" w:cs="Times New Roman"/>
          <w:bCs/>
          <w:sz w:val="26"/>
          <w:szCs w:val="26"/>
        </w:rPr>
        <w:t>.Р</w:t>
      </w:r>
      <w:proofErr w:type="gramEnd"/>
      <w:r w:rsidRPr="008D578C">
        <w:rPr>
          <w:rFonts w:ascii="Times New Roman" w:hAnsi="Times New Roman" w:cs="Times New Roman"/>
          <w:bCs/>
          <w:sz w:val="26"/>
          <w:szCs w:val="26"/>
        </w:rPr>
        <w:t xml:space="preserve">Ф в электронном виде; </w:t>
      </w:r>
    </w:p>
    <w:p w:rsidR="001D3660" w:rsidRPr="001D3660" w:rsidRDefault="001D3660" w:rsidP="00CD77C2">
      <w:pPr>
        <w:pStyle w:val="af4"/>
        <w:spacing w:line="240" w:lineRule="auto"/>
        <w:ind w:right="-1" w:firstLine="708"/>
        <w:jc w:val="both"/>
        <w:rPr>
          <w:spacing w:val="0"/>
          <w:sz w:val="26"/>
          <w:szCs w:val="26"/>
        </w:rPr>
      </w:pPr>
      <w:r w:rsidRPr="001D3660">
        <w:rPr>
          <w:spacing w:val="0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1D3660" w:rsidRPr="001D3660" w:rsidRDefault="001D3660" w:rsidP="00CD77C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сообщать администратору информационной безопасности о ставших известными попытках посторонних лиц получить сведения об используемых СКЗИ или ключевых документах к ним;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10314"/>
      </w:tblGrid>
      <w:tr w:rsidR="001D3660" w:rsidRPr="001D3660" w:rsidTr="00FA0023">
        <w:tc>
          <w:tcPr>
            <w:tcW w:w="10314" w:type="dxa"/>
            <w:hideMark/>
          </w:tcPr>
          <w:p w:rsidR="001D3660" w:rsidRPr="001D3660" w:rsidRDefault="001D3660" w:rsidP="00CD77C2">
            <w:pPr>
              <w:pStyle w:val="3"/>
              <w:tabs>
                <w:tab w:val="left" w:pos="7020"/>
                <w:tab w:val="left" w:pos="9639"/>
              </w:tabs>
              <w:spacing w:after="0"/>
              <w:ind w:left="0" w:firstLine="720"/>
              <w:jc w:val="both"/>
              <w:rPr>
                <w:sz w:val="26"/>
                <w:szCs w:val="26"/>
              </w:rPr>
            </w:pPr>
            <w:r w:rsidRPr="001D3660">
              <w:rPr>
                <w:sz w:val="26"/>
                <w:szCs w:val="26"/>
                <w14:numSpacing w14:val="proportional"/>
              </w:rPr>
              <w:t>немедленно уведомлять администратора информационной безопасности 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      </w:r>
          </w:p>
        </w:tc>
      </w:tr>
      <w:tr w:rsidR="001D3660" w:rsidRPr="001D3660" w:rsidTr="00530137">
        <w:tc>
          <w:tcPr>
            <w:tcW w:w="10314" w:type="dxa"/>
          </w:tcPr>
          <w:p w:rsidR="00530137" w:rsidRPr="001D3660" w:rsidRDefault="00530137" w:rsidP="00530137">
            <w:pPr>
              <w:pStyle w:val="2"/>
              <w:spacing w:after="0" w:line="240" w:lineRule="auto"/>
              <w:ind w:left="0" w:firstLine="540"/>
              <w:jc w:val="both"/>
              <w:rPr>
                <w:sz w:val="26"/>
                <w:szCs w:val="26"/>
                <w14:numSpacing w14:val="proportional"/>
              </w:rPr>
            </w:pPr>
            <w:r w:rsidRPr="001D3660">
              <w:rPr>
                <w:sz w:val="26"/>
                <w:szCs w:val="26"/>
                <w14:numSpacing w14:val="proportional"/>
              </w:rPr>
              <w:t>своевременно обеспечивать начальника инспекции необходимой, полной и достоверной информацией по всем делегированным ему вопросам;</w:t>
            </w:r>
          </w:p>
          <w:p w:rsidR="00530137" w:rsidRPr="001D3660" w:rsidRDefault="00530137" w:rsidP="00530137">
            <w:pPr>
              <w:pStyle w:val="2"/>
              <w:spacing w:after="0" w:line="240" w:lineRule="auto"/>
              <w:ind w:left="0" w:firstLine="540"/>
              <w:jc w:val="both"/>
              <w:rPr>
                <w:sz w:val="26"/>
                <w:szCs w:val="26"/>
                <w14:numSpacing w14:val="proportional"/>
              </w:rPr>
            </w:pPr>
            <w:r w:rsidRPr="001D3660">
              <w:rPr>
                <w:sz w:val="26"/>
                <w:szCs w:val="26"/>
                <w14:numSpacing w14:val="proportional"/>
              </w:rPr>
              <w:t xml:space="preserve">организовывать подготовку необходимых документов и справочных материалов, </w:t>
            </w:r>
            <w:r w:rsidRPr="001D3660">
              <w:rPr>
                <w:sz w:val="26"/>
                <w:szCs w:val="26"/>
                <w14:numSpacing w14:val="proportional"/>
              </w:rPr>
              <w:lastRenderedPageBreak/>
              <w:t>иной информации в соответствии с поручением начальника инспекции и начальника отдела;</w:t>
            </w:r>
          </w:p>
          <w:p w:rsidR="00530137" w:rsidRPr="001D3660" w:rsidRDefault="00530137" w:rsidP="00530137">
            <w:pPr>
              <w:pStyle w:val="2"/>
              <w:spacing w:after="0" w:line="240" w:lineRule="auto"/>
              <w:ind w:left="0" w:firstLine="540"/>
              <w:jc w:val="both"/>
              <w:rPr>
                <w:sz w:val="26"/>
                <w:szCs w:val="26"/>
                <w14:numSpacing w14:val="proportional"/>
              </w:rPr>
            </w:pPr>
            <w:r w:rsidRPr="001D3660">
              <w:rPr>
                <w:sz w:val="26"/>
                <w:szCs w:val="26"/>
                <w14:numSpacing w14:val="proportional"/>
              </w:rPr>
              <w:t>обеспечивать взаимодействие начальника инспекции с другими налоговыми органами, а также юридическими и физическими лицами в целях своевременного и качественного исполнения должностных обязанностей руководства инспекции;</w:t>
            </w:r>
          </w:p>
          <w:p w:rsidR="001D3660" w:rsidRPr="001D3660" w:rsidRDefault="00530137" w:rsidP="00530137">
            <w:pPr>
              <w:pStyle w:val="2"/>
              <w:spacing w:after="0" w:line="240" w:lineRule="auto"/>
              <w:ind w:left="0" w:firstLine="54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1D3660">
              <w:rPr>
                <w:sz w:val="26"/>
                <w:szCs w:val="26"/>
                <w14:numSpacing w14:val="proportional"/>
              </w:rPr>
              <w:t>оказывать помощь в организации и подготовке совещаний, проводимых начальником инспекции;</w:t>
            </w:r>
          </w:p>
        </w:tc>
      </w:tr>
    </w:tbl>
    <w:p w:rsidR="001D3660" w:rsidRPr="001D3660" w:rsidRDefault="001D3660" w:rsidP="001D3660">
      <w:pPr>
        <w:pStyle w:val="2"/>
        <w:spacing w:after="0" w:line="240" w:lineRule="auto"/>
        <w:ind w:left="0" w:firstLine="540"/>
        <w:jc w:val="both"/>
        <w:rPr>
          <w:sz w:val="26"/>
          <w:szCs w:val="26"/>
          <w14:numSpacing w14:val="proportional"/>
        </w:rPr>
      </w:pPr>
      <w:r w:rsidRPr="001D3660">
        <w:rPr>
          <w:sz w:val="26"/>
          <w:szCs w:val="26"/>
          <w14:numSpacing w14:val="proportional"/>
        </w:rPr>
        <w:lastRenderedPageBreak/>
        <w:t>выполнять распоряжения, приказы и указания руководства инспекции и начальника отдела;</w:t>
      </w:r>
    </w:p>
    <w:p w:rsidR="001D3660" w:rsidRPr="001D3660" w:rsidRDefault="001D3660" w:rsidP="001D36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>обеспеч</w:t>
      </w:r>
      <w:r w:rsidR="00530137">
        <w:rPr>
          <w:rFonts w:ascii="Times New Roman" w:hAnsi="Times New Roman" w:cs="Times New Roman"/>
          <w:sz w:val="26"/>
          <w:szCs w:val="26"/>
        </w:rPr>
        <w:t>ивать</w:t>
      </w:r>
      <w:r w:rsidRPr="001D3660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530137">
        <w:rPr>
          <w:rFonts w:ascii="Times New Roman" w:hAnsi="Times New Roman" w:cs="Times New Roman"/>
          <w:sz w:val="26"/>
          <w:szCs w:val="26"/>
        </w:rPr>
        <w:t>ь</w:t>
      </w:r>
      <w:r w:rsidRPr="001D3660">
        <w:rPr>
          <w:rFonts w:ascii="Times New Roman" w:hAnsi="Times New Roman" w:cs="Times New Roman"/>
          <w:sz w:val="26"/>
          <w:szCs w:val="26"/>
        </w:rPr>
        <w:t xml:space="preserve"> проходящей служебной документации;</w:t>
      </w:r>
    </w:p>
    <w:p w:rsidR="001D3660" w:rsidRPr="001D3660" w:rsidRDefault="001D3660" w:rsidP="001D36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>не допу</w:t>
      </w:r>
      <w:r w:rsidR="00530137">
        <w:rPr>
          <w:rFonts w:ascii="Times New Roman" w:hAnsi="Times New Roman" w:cs="Times New Roman"/>
          <w:sz w:val="26"/>
          <w:szCs w:val="26"/>
        </w:rPr>
        <w:t>скать</w:t>
      </w:r>
      <w:r w:rsidRPr="001D3660">
        <w:rPr>
          <w:rFonts w:ascii="Times New Roman" w:hAnsi="Times New Roman" w:cs="Times New Roman"/>
          <w:sz w:val="26"/>
          <w:szCs w:val="26"/>
        </w:rPr>
        <w:t xml:space="preserve"> утечки или разглашения сведений ограниченного распространения, ставших известными по службе;</w:t>
      </w:r>
    </w:p>
    <w:p w:rsidR="001D3660" w:rsidRDefault="001D3660" w:rsidP="001D3660">
      <w:pPr>
        <w:tabs>
          <w:tab w:val="left" w:pos="-72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работать в СЭД-Регион, АРМ-Инспектор ЛПК (ТКС), АИС-налог</w:t>
      </w:r>
      <w:r w:rsidR="00CD77C2">
        <w:rPr>
          <w:rFonts w:ascii="Times New Roman" w:hAnsi="Times New Roman" w:cs="Times New Roman"/>
          <w:sz w:val="26"/>
          <w:szCs w:val="26"/>
          <w14:numSpacing w14:val="proportional"/>
        </w:rPr>
        <w:t>, ССТУ</w:t>
      </w:r>
      <w:proofErr w:type="gramStart"/>
      <w:r w:rsidR="00CD77C2">
        <w:rPr>
          <w:rFonts w:ascii="Times New Roman" w:hAnsi="Times New Roman" w:cs="Times New Roman"/>
          <w:sz w:val="26"/>
          <w:szCs w:val="26"/>
          <w14:numSpacing w14:val="proportional"/>
        </w:rPr>
        <w:t>.Р</w:t>
      </w:r>
      <w:proofErr w:type="gramEnd"/>
      <w:r w:rsidR="00CD77C2">
        <w:rPr>
          <w:rFonts w:ascii="Times New Roman" w:hAnsi="Times New Roman" w:cs="Times New Roman"/>
          <w:sz w:val="26"/>
          <w:szCs w:val="26"/>
          <w14:numSpacing w14:val="proportional"/>
        </w:rPr>
        <w:t>Ф</w:t>
      </w: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;</w:t>
      </w:r>
    </w:p>
    <w:p w:rsidR="00CD77C2" w:rsidRPr="001D3660" w:rsidRDefault="00CD77C2" w:rsidP="001D3660">
      <w:pPr>
        <w:tabs>
          <w:tab w:val="left" w:pos="-72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>
        <w:rPr>
          <w:rFonts w:ascii="Times New Roman" w:hAnsi="Times New Roman" w:cs="Times New Roman"/>
          <w:sz w:val="26"/>
          <w:szCs w:val="26"/>
          <w14:numSpacing w14:val="proportional"/>
        </w:rPr>
        <w:t>соблюдать служебный распорядок Межрайонной ИФНС России № 1 по Еврейской автономной области;</w:t>
      </w:r>
    </w:p>
    <w:p w:rsidR="001D3660" w:rsidRPr="001D3660" w:rsidRDefault="001D3660" w:rsidP="001D3660">
      <w:pPr>
        <w:tabs>
          <w:tab w:val="left" w:pos="-72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14:numSpacing w14:val="proportional"/>
        </w:rPr>
      </w:pPr>
      <w:r w:rsidRPr="001D3660">
        <w:rPr>
          <w:rFonts w:ascii="Times New Roman" w:hAnsi="Times New Roman" w:cs="Times New Roman"/>
          <w:sz w:val="26"/>
          <w:szCs w:val="26"/>
          <w14:numSpacing w14:val="proportional"/>
        </w:rPr>
        <w:t>осуществлять иные функции по поручению руководства инспекции и начальника отдела.</w:t>
      </w:r>
    </w:p>
    <w:p w:rsidR="004A72B7" w:rsidRPr="001D3660" w:rsidRDefault="004A72B7" w:rsidP="00CD77C2">
      <w:pPr>
        <w:pStyle w:val="3"/>
        <w:spacing w:after="0"/>
        <w:ind w:left="0" w:firstLine="567"/>
        <w:jc w:val="both"/>
        <w:rPr>
          <w:sz w:val="26"/>
          <w:szCs w:val="26"/>
        </w:rPr>
      </w:pPr>
      <w:r w:rsidRPr="001D3660">
        <w:rPr>
          <w:sz w:val="26"/>
          <w:szCs w:val="26"/>
        </w:rPr>
        <w:t xml:space="preserve">9. В целях исполнения возложенных должностных обязанностей, </w:t>
      </w:r>
      <w:r w:rsidR="00F76FFD" w:rsidRPr="001D3660">
        <w:rPr>
          <w:sz w:val="26"/>
          <w:szCs w:val="26"/>
        </w:rPr>
        <w:t>ведущий специалист - эксперт</w:t>
      </w:r>
      <w:r w:rsidR="007468A7" w:rsidRPr="001D3660">
        <w:rPr>
          <w:sz w:val="26"/>
          <w:szCs w:val="26"/>
        </w:rPr>
        <w:t xml:space="preserve"> </w:t>
      </w:r>
      <w:r w:rsidRPr="001D3660">
        <w:rPr>
          <w:sz w:val="26"/>
          <w:szCs w:val="26"/>
        </w:rPr>
        <w:t xml:space="preserve"> имеет право:</w:t>
      </w:r>
    </w:p>
    <w:p w:rsidR="00CC7DC4" w:rsidRPr="001D3660" w:rsidRDefault="00947770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  </w:t>
      </w:r>
      <w:r w:rsidR="00CC7DC4" w:rsidRPr="001D3660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CC7DC4" w:rsidRPr="001D3660" w:rsidRDefault="00CC7DC4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</w:t>
      </w:r>
      <w:r w:rsidR="00947770" w:rsidRPr="001D3660">
        <w:rPr>
          <w:rFonts w:ascii="Times New Roman" w:hAnsi="Times New Roman" w:cs="Times New Roman"/>
          <w:sz w:val="26"/>
          <w:szCs w:val="26"/>
        </w:rPr>
        <w:t xml:space="preserve">   </w:t>
      </w:r>
      <w:r w:rsidRPr="001D3660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C7DC4" w:rsidRPr="001D3660" w:rsidRDefault="00CC7DC4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</w:t>
      </w:r>
      <w:r w:rsidR="00947770" w:rsidRPr="001D3660">
        <w:rPr>
          <w:rFonts w:ascii="Times New Roman" w:hAnsi="Times New Roman" w:cs="Times New Roman"/>
          <w:sz w:val="26"/>
          <w:szCs w:val="26"/>
        </w:rPr>
        <w:t xml:space="preserve">   </w:t>
      </w:r>
      <w:r w:rsidRPr="001D3660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Отдела;</w:t>
      </w:r>
    </w:p>
    <w:p w:rsidR="00CC7DC4" w:rsidRPr="001D3660" w:rsidRDefault="00CC7DC4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</w:t>
      </w:r>
      <w:r w:rsidR="00947770" w:rsidRPr="001D3660">
        <w:rPr>
          <w:rFonts w:ascii="Times New Roman" w:hAnsi="Times New Roman" w:cs="Times New Roman"/>
          <w:sz w:val="26"/>
          <w:szCs w:val="26"/>
        </w:rPr>
        <w:t xml:space="preserve">   </w:t>
      </w:r>
      <w:r w:rsidRPr="001D3660">
        <w:rPr>
          <w:rFonts w:ascii="Times New Roman" w:hAnsi="Times New Roman" w:cs="Times New Roman"/>
          <w:sz w:val="26"/>
          <w:szCs w:val="26"/>
        </w:rPr>
        <w:t>вносить предложения по итогам проведенной проверки внутреннего аудита в пределах своей компетенции;</w:t>
      </w:r>
    </w:p>
    <w:p w:rsidR="00CC7DC4" w:rsidRPr="001D3660" w:rsidRDefault="00947770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  </w:t>
      </w:r>
      <w:r w:rsidR="00CC7DC4" w:rsidRPr="001D3660">
        <w:rPr>
          <w:rFonts w:ascii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C7DC4" w:rsidRPr="001D3660" w:rsidRDefault="00CC7DC4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C7DC4" w:rsidRPr="001D3660" w:rsidRDefault="00CC7DC4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на защиту своих персональных данных;</w:t>
      </w:r>
    </w:p>
    <w:p w:rsidR="00CC7DC4" w:rsidRPr="001D3660" w:rsidRDefault="00CC7DC4" w:rsidP="00CC7DC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на профессиональное развитие в порядке, установленном законодательством Российской Федерации.</w:t>
      </w:r>
    </w:p>
    <w:p w:rsidR="004A72B7" w:rsidRPr="001D3660" w:rsidRDefault="004A72B7" w:rsidP="00CD77C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F76FFD" w:rsidRPr="001D3660">
        <w:rPr>
          <w:rFonts w:ascii="Times New Roman" w:hAnsi="Times New Roman" w:cs="Times New Roman"/>
          <w:sz w:val="26"/>
          <w:szCs w:val="26"/>
        </w:rPr>
        <w:t xml:space="preserve">Ведущий специалист – эксперт </w:t>
      </w:r>
      <w:r w:rsidRPr="001D3660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D3660">
        <w:rPr>
          <w:rFonts w:ascii="Times New Roman" w:hAnsi="Times New Roman" w:cs="Times New Roman"/>
          <w:sz w:val="26"/>
          <w:szCs w:val="26"/>
        </w:rPr>
        <w:t xml:space="preserve"> 2017, № 15 (ч.1), ст. 2194), приказами (распоряжениями</w:t>
      </w:r>
      <w:r w:rsidR="000F3E29" w:rsidRPr="001D3660">
        <w:rPr>
          <w:rFonts w:ascii="Times New Roman" w:hAnsi="Times New Roman" w:cs="Times New Roman"/>
          <w:sz w:val="26"/>
          <w:szCs w:val="26"/>
        </w:rPr>
        <w:t>)</w:t>
      </w:r>
      <w:r w:rsidRPr="001D3660">
        <w:rPr>
          <w:rFonts w:ascii="Times New Roman" w:hAnsi="Times New Roman" w:cs="Times New Roman"/>
          <w:sz w:val="26"/>
          <w:szCs w:val="26"/>
        </w:rPr>
        <w:t xml:space="preserve"> ФНС России, УФНС России по </w:t>
      </w:r>
      <w:r w:rsidR="00F01570" w:rsidRPr="001D3660">
        <w:rPr>
          <w:rFonts w:ascii="Times New Roman" w:hAnsi="Times New Roman" w:cs="Times New Roman"/>
          <w:sz w:val="26"/>
          <w:szCs w:val="26"/>
        </w:rPr>
        <w:t>Еврейской автономной</w:t>
      </w:r>
      <w:r w:rsidRPr="001D3660">
        <w:rPr>
          <w:rFonts w:ascii="Times New Roman" w:hAnsi="Times New Roman" w:cs="Times New Roman"/>
          <w:sz w:val="26"/>
          <w:szCs w:val="26"/>
        </w:rPr>
        <w:t xml:space="preserve"> области, Инспекции, Положением о Межрайонной инспекции Федеральной налоговой службы, Положением об отделе </w:t>
      </w:r>
      <w:r w:rsidR="00F76FFD" w:rsidRPr="001D3660">
        <w:rPr>
          <w:rFonts w:ascii="Times New Roman" w:hAnsi="Times New Roman" w:cs="Times New Roman"/>
          <w:sz w:val="26"/>
          <w:szCs w:val="26"/>
        </w:rPr>
        <w:t>общего обеспечения</w:t>
      </w:r>
      <w:r w:rsidRPr="001D3660">
        <w:rPr>
          <w:rFonts w:ascii="Times New Roman" w:hAnsi="Times New Roman" w:cs="Times New Roman"/>
          <w:sz w:val="26"/>
          <w:szCs w:val="26"/>
        </w:rPr>
        <w:t>.</w:t>
      </w:r>
    </w:p>
    <w:p w:rsidR="0073312F" w:rsidRPr="001D3660" w:rsidRDefault="004A72B7" w:rsidP="00CD77C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11. </w:t>
      </w:r>
      <w:r w:rsidR="00F76FFD" w:rsidRPr="001D3660"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="007468A7" w:rsidRPr="001D3660">
        <w:rPr>
          <w:rFonts w:ascii="Times New Roman" w:hAnsi="Times New Roman" w:cs="Times New Roman"/>
          <w:sz w:val="26"/>
          <w:szCs w:val="26"/>
        </w:rPr>
        <w:t xml:space="preserve"> </w:t>
      </w:r>
      <w:r w:rsidRPr="001D366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6446F" w:rsidRPr="001D36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72B7" w:rsidRPr="001D3660" w:rsidRDefault="0073312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16446F" w:rsidRPr="001D3660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F76FFD" w:rsidRPr="001D3660">
        <w:rPr>
          <w:rFonts w:ascii="Times New Roman" w:hAnsi="Times New Roman" w:cs="Times New Roman"/>
          <w:sz w:val="26"/>
          <w:szCs w:val="26"/>
        </w:rPr>
        <w:t xml:space="preserve">ведущий специалист – эксперт </w:t>
      </w:r>
      <w:r w:rsidR="000A169F" w:rsidRPr="001D3660">
        <w:rPr>
          <w:rFonts w:ascii="Times New Roman" w:hAnsi="Times New Roman" w:cs="Times New Roman"/>
          <w:sz w:val="26"/>
          <w:szCs w:val="26"/>
        </w:rPr>
        <w:t xml:space="preserve"> несет</w:t>
      </w:r>
      <w:r w:rsidR="0016446F" w:rsidRPr="001D3660">
        <w:rPr>
          <w:rFonts w:ascii="Times New Roman" w:hAnsi="Times New Roman" w:cs="Times New Roman"/>
          <w:sz w:val="26"/>
          <w:szCs w:val="26"/>
        </w:rPr>
        <w:t xml:space="preserve"> ответственность: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некачественное и несвоевременное выполнение задач, возложенных на отдел заданий, приказов, распоряжений и указаний в порядке подчиненности руководителей, за исключением незаконных;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 учреждений, организаций и органов местного самоуправления;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имущественный ущерб, причиненный по его вине;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действие или бездействие, приведшее к нарушению прав и законных интересов граждан;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несоблюдение ограничений, связанных с прохождением государственной гражданской службы;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неисполнение требований трудовой и исполнительной дисциплины;</w:t>
      </w:r>
    </w:p>
    <w:p w:rsidR="00603E92" w:rsidRPr="001D3660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нарушение Кодекса этики и служебного поведения государственных гражданских служащих Федеральной налоговой службы;</w:t>
      </w:r>
    </w:p>
    <w:p w:rsidR="00603E92" w:rsidRPr="00CD77C2" w:rsidRDefault="00603E92" w:rsidP="00603E9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D3660">
        <w:rPr>
          <w:rFonts w:ascii="Times New Roman" w:hAnsi="Times New Roman" w:cs="Times New Roman"/>
          <w:sz w:val="26"/>
          <w:szCs w:val="26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 УФНС России по </w:t>
      </w:r>
      <w:r w:rsidR="000463DC" w:rsidRPr="001D3660">
        <w:rPr>
          <w:rFonts w:ascii="Times New Roman" w:hAnsi="Times New Roman" w:cs="Times New Roman"/>
          <w:sz w:val="26"/>
          <w:szCs w:val="26"/>
        </w:rPr>
        <w:t>Еврейской автономной области</w:t>
      </w:r>
      <w:r w:rsidRPr="001D3660">
        <w:rPr>
          <w:rFonts w:ascii="Times New Roman" w:hAnsi="Times New Roman" w:cs="Times New Roman"/>
          <w:sz w:val="26"/>
          <w:szCs w:val="26"/>
        </w:rPr>
        <w:t xml:space="preserve">, Инспекции, иных должностных обязанностей, </w:t>
      </w:r>
      <w:r w:rsidRPr="00CD77C2">
        <w:rPr>
          <w:rFonts w:ascii="Times New Roman" w:hAnsi="Times New Roman" w:cs="Times New Roman"/>
          <w:sz w:val="26"/>
          <w:szCs w:val="26"/>
        </w:rPr>
        <w:t>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CD77C2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7C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F76FFD" w:rsidRPr="00CD77C2">
        <w:rPr>
          <w:rFonts w:ascii="Times New Roman" w:hAnsi="Times New Roman" w:cs="Times New Roman"/>
          <w:b/>
          <w:sz w:val="26"/>
          <w:szCs w:val="26"/>
        </w:rPr>
        <w:t>ведущий специалист – экспе</w:t>
      </w:r>
      <w:proofErr w:type="gramStart"/>
      <w:r w:rsidR="00F76FFD" w:rsidRPr="00CD77C2">
        <w:rPr>
          <w:rFonts w:ascii="Times New Roman" w:hAnsi="Times New Roman" w:cs="Times New Roman"/>
          <w:b/>
          <w:sz w:val="26"/>
          <w:szCs w:val="26"/>
        </w:rPr>
        <w:t xml:space="preserve">рт </w:t>
      </w:r>
      <w:r w:rsidRPr="00CD77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E7EF6" w:rsidRPr="00CD77C2">
        <w:rPr>
          <w:rFonts w:ascii="Times New Roman" w:hAnsi="Times New Roman" w:cs="Times New Roman"/>
          <w:b/>
          <w:sz w:val="26"/>
          <w:szCs w:val="26"/>
        </w:rPr>
        <w:t>в</w:t>
      </w:r>
      <w:r w:rsidRPr="00CD77C2">
        <w:rPr>
          <w:rFonts w:ascii="Times New Roman" w:hAnsi="Times New Roman" w:cs="Times New Roman"/>
          <w:b/>
          <w:sz w:val="26"/>
          <w:szCs w:val="26"/>
        </w:rPr>
        <w:t>пр</w:t>
      </w:r>
      <w:proofErr w:type="gramEnd"/>
      <w:r w:rsidRPr="00CD77C2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CD77C2" w:rsidRPr="00CD77C2" w:rsidRDefault="004A72B7" w:rsidP="00CD77C2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F76FFD" w:rsidRPr="00CD77C2">
        <w:rPr>
          <w:rFonts w:ascii="Times New Roman" w:hAnsi="Times New Roman" w:cs="Times New Roman"/>
          <w:sz w:val="26"/>
          <w:szCs w:val="26"/>
        </w:rPr>
        <w:t>ведущий специалист – экспе</w:t>
      </w:r>
      <w:proofErr w:type="gramStart"/>
      <w:r w:rsidR="00F76FFD" w:rsidRPr="00CD77C2">
        <w:rPr>
          <w:rFonts w:ascii="Times New Roman" w:hAnsi="Times New Roman" w:cs="Times New Roman"/>
          <w:sz w:val="26"/>
          <w:szCs w:val="26"/>
        </w:rPr>
        <w:t xml:space="preserve">рт </w:t>
      </w:r>
      <w:r w:rsidRPr="00CD77C2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CD77C2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652DA5" w:rsidRPr="00CD77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77C2" w:rsidRPr="00CD77C2" w:rsidRDefault="00CD77C2" w:rsidP="00CD77C2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организации работы отдела по реализации возложенных на него задач и функций;  </w:t>
      </w:r>
    </w:p>
    <w:p w:rsidR="00CD77C2" w:rsidRPr="00CD77C2" w:rsidRDefault="00CD77C2" w:rsidP="00CD77C2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- иным вопросам.</w:t>
      </w:r>
    </w:p>
    <w:p w:rsidR="00CD77C2" w:rsidRPr="00CD77C2" w:rsidRDefault="00CD77C2" w:rsidP="00CD77C2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13. При исполнении служебных обязанностей </w:t>
      </w: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ведущий</w:t>
      </w: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специалист-эксперт обязан самостоятельно принимать решения по вопросам: </w:t>
      </w:r>
    </w:p>
    <w:p w:rsidR="00CD77C2" w:rsidRPr="00CD77C2" w:rsidRDefault="00CD77C2" w:rsidP="00CD77C2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-</w:t>
      </w: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CD77C2" w:rsidRPr="00CD77C2" w:rsidRDefault="00CD77C2" w:rsidP="00CD77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CD77C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- иным вопросам.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CD77C2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7C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76FFD" w:rsidRPr="00CD77C2">
        <w:rPr>
          <w:rFonts w:ascii="Times New Roman" w:hAnsi="Times New Roman" w:cs="Times New Roman"/>
          <w:b/>
          <w:sz w:val="26"/>
          <w:szCs w:val="26"/>
        </w:rPr>
        <w:t>ведущий специалист - экспе</w:t>
      </w:r>
      <w:proofErr w:type="gramStart"/>
      <w:r w:rsidR="00F76FFD" w:rsidRPr="00CD77C2">
        <w:rPr>
          <w:rFonts w:ascii="Times New Roman" w:hAnsi="Times New Roman" w:cs="Times New Roman"/>
          <w:b/>
          <w:sz w:val="26"/>
          <w:szCs w:val="26"/>
        </w:rPr>
        <w:t>рт</w:t>
      </w:r>
      <w:r w:rsidRPr="00CD77C2">
        <w:rPr>
          <w:rFonts w:ascii="Times New Roman" w:hAnsi="Times New Roman" w:cs="Times New Roman"/>
          <w:b/>
          <w:sz w:val="26"/>
          <w:szCs w:val="26"/>
        </w:rPr>
        <w:t xml:space="preserve">  впр</w:t>
      </w:r>
      <w:proofErr w:type="gramEnd"/>
      <w:r w:rsidRPr="00CD77C2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14.</w:t>
      </w:r>
      <w:r w:rsidR="00045161" w:rsidRPr="00CD77C2">
        <w:rPr>
          <w:rFonts w:ascii="Times New Roman" w:hAnsi="Times New Roman" w:cs="Times New Roman"/>
          <w:sz w:val="26"/>
          <w:szCs w:val="26"/>
        </w:rPr>
        <w:t xml:space="preserve"> </w:t>
      </w:r>
      <w:r w:rsidR="00F76FFD" w:rsidRPr="00CD77C2"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Pr="00CD77C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-подготовки информации;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-участия в обсуждении проекта нормативно - правового акта;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-внесение предложений по проекту нормативно - правового акта;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-применения законодательства Российской Федерации о налогах и сборах.</w:t>
      </w:r>
    </w:p>
    <w:p w:rsidR="004A72B7" w:rsidRPr="00CD77C2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 xml:space="preserve">15. </w:t>
      </w:r>
      <w:r w:rsidR="00F76FFD" w:rsidRPr="00CD77C2"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Pr="00CD77C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</w:t>
      </w:r>
      <w:r w:rsidRPr="00CD77C2">
        <w:rPr>
          <w:rFonts w:ascii="Times New Roman" w:hAnsi="Times New Roman" w:cs="Times New Roman"/>
          <w:sz w:val="26"/>
          <w:szCs w:val="26"/>
        </w:rPr>
        <w:lastRenderedPageBreak/>
        <w:t>участвовать в подготовке (обсуждении) следующих проектов:</w:t>
      </w:r>
    </w:p>
    <w:p w:rsidR="004A72B7" w:rsidRPr="00CD77C2" w:rsidRDefault="004A72B7" w:rsidP="004A72B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-положения об отделе;</w:t>
      </w:r>
    </w:p>
    <w:p w:rsidR="004A72B7" w:rsidRPr="00CD77C2" w:rsidRDefault="004A72B7" w:rsidP="004A72B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-графика отпусков гражданских служащих отдела;</w:t>
      </w:r>
    </w:p>
    <w:p w:rsidR="004A72B7" w:rsidRPr="00CD77C2" w:rsidRDefault="004A72B7" w:rsidP="004A72B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 xml:space="preserve">-иных актов по поручению непосредственного руководителя и руководства Инспекции. </w:t>
      </w:r>
    </w:p>
    <w:p w:rsidR="004A72B7" w:rsidRPr="00CD77C2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CD77C2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7C2">
        <w:rPr>
          <w:rFonts w:ascii="Times New Roman" w:hAnsi="Times New Roman" w:cs="Times New Roman"/>
          <w:b/>
          <w:sz w:val="26"/>
          <w:szCs w:val="26"/>
        </w:rPr>
        <w:t xml:space="preserve"> VI. Сроки и процедуры подготовки, рассмотрения проектов </w:t>
      </w:r>
    </w:p>
    <w:p w:rsidR="004A72B7" w:rsidRPr="00CD77C2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7C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</w:t>
      </w:r>
    </w:p>
    <w:p w:rsidR="004A72B7" w:rsidRPr="00CD77C2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7C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A72B7" w:rsidRPr="00CD77C2" w:rsidRDefault="004A72B7" w:rsidP="004A72B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sz w:val="26"/>
          <w:szCs w:val="26"/>
        </w:rPr>
        <w:t>16.</w:t>
      </w:r>
      <w:r w:rsidR="0073312F" w:rsidRPr="00CD77C2">
        <w:rPr>
          <w:rFonts w:ascii="Times New Roman" w:hAnsi="Times New Roman" w:cs="Times New Roman"/>
          <w:sz w:val="26"/>
          <w:szCs w:val="26"/>
        </w:rPr>
        <w:t xml:space="preserve"> </w:t>
      </w:r>
      <w:r w:rsidRPr="00CD77C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76FFD" w:rsidRPr="00CD77C2"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Pr="00CD77C2">
        <w:rPr>
          <w:rFonts w:ascii="Times New Roman" w:hAnsi="Times New Roman" w:cs="Times New Roman"/>
          <w:sz w:val="26"/>
          <w:szCs w:val="26"/>
        </w:rPr>
        <w:t xml:space="preserve"> принимает в сроки, установленные законодательством и иными нормативными правовыми актами Российской Федерации.</w:t>
      </w:r>
    </w:p>
    <w:p w:rsidR="004A72B7" w:rsidRPr="00CD77C2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CD77C2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D77C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A72B7" w:rsidRPr="00861556" w:rsidRDefault="004A72B7" w:rsidP="004A72B7">
      <w:pPr>
        <w:widowControl w:val="0"/>
        <w:spacing w:after="0" w:line="300" w:lineRule="exac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17.</w:t>
      </w:r>
      <w:r w:rsidR="0073312F" w:rsidRPr="0086155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6155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76FFD" w:rsidRPr="00861556">
        <w:rPr>
          <w:rFonts w:ascii="Times New Roman" w:hAnsi="Times New Roman" w:cs="Times New Roman"/>
          <w:sz w:val="26"/>
          <w:szCs w:val="26"/>
        </w:rPr>
        <w:t xml:space="preserve">ведущего специалиста – эксперта </w:t>
      </w:r>
      <w:r w:rsidRPr="0086155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 (Собрание законодательства Российской Федерации, 2002, №33, ст.3196</w:t>
      </w:r>
      <w:proofErr w:type="gramEnd"/>
      <w:r w:rsidRPr="0086155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861556">
        <w:rPr>
          <w:rFonts w:ascii="Times New Roman" w:hAnsi="Times New Roman" w:cs="Times New Roman"/>
          <w:sz w:val="26"/>
          <w:szCs w:val="26"/>
        </w:rPr>
        <w:t xml:space="preserve">2009, №29, ст.3658),и требований к служебному поведению, установленных статьей 18 Федерального закона от 27 июля 2004г. №79- ФЗ «О государственной гражданской службе Российской Федерации», а также 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F01570" w:rsidRPr="00861556">
        <w:rPr>
          <w:rFonts w:ascii="Times New Roman" w:hAnsi="Times New Roman" w:cs="Times New Roman"/>
          <w:sz w:val="26"/>
          <w:szCs w:val="26"/>
        </w:rPr>
        <w:t>Еврейской автономной области</w:t>
      </w:r>
      <w:r w:rsidRPr="00861556">
        <w:rPr>
          <w:rFonts w:ascii="Times New Roman" w:hAnsi="Times New Roman" w:cs="Times New Roman"/>
          <w:sz w:val="26"/>
          <w:szCs w:val="26"/>
        </w:rPr>
        <w:t xml:space="preserve"> и Инспекции.</w:t>
      </w:r>
      <w:proofErr w:type="gramEnd"/>
    </w:p>
    <w:p w:rsidR="004A72B7" w:rsidRPr="00861556" w:rsidRDefault="004A72B7" w:rsidP="004A72B7">
      <w:pPr>
        <w:widowControl w:val="0"/>
        <w:spacing w:after="0" w:line="300" w:lineRule="exact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861556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4A72B7" w:rsidRPr="00861556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CD77C2" w:rsidRPr="00C72C8D" w:rsidRDefault="00CD77C2" w:rsidP="00CD77C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18.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соответствии с занимаемой </w:t>
      </w:r>
      <w:r w:rsidRPr="00C72C8D">
        <w:rPr>
          <w:rFonts w:ascii="Times New Roman" w:eastAsia="Calibri" w:hAnsi="Times New Roman" w:cs="Times New Roman"/>
          <w:sz w:val="26"/>
          <w:szCs w:val="26"/>
        </w:rPr>
        <w:t xml:space="preserve">государственной гражданской должностью  и в пределах функциональной компетенции оказание государственных услуг </w:t>
      </w:r>
      <w:r>
        <w:rPr>
          <w:rFonts w:ascii="Times New Roman" w:eastAsia="Calibri" w:hAnsi="Times New Roman" w:cs="Times New Roman"/>
          <w:sz w:val="26"/>
          <w:szCs w:val="26"/>
        </w:rPr>
        <w:t>ведущим</w:t>
      </w:r>
      <w:r w:rsidRPr="00C72C8D">
        <w:rPr>
          <w:rFonts w:ascii="Times New Roman" w:eastAsia="Calibri" w:hAnsi="Times New Roman" w:cs="Times New Roman"/>
          <w:sz w:val="26"/>
          <w:szCs w:val="26"/>
        </w:rPr>
        <w:t xml:space="preserve"> специалистом-экспертом не предусмотрено.</w:t>
      </w:r>
    </w:p>
    <w:p w:rsidR="004A72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77C2" w:rsidRDefault="00CD77C2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77C2" w:rsidRPr="00861556" w:rsidRDefault="00CD77C2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Pr="00861556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A72B7" w:rsidRPr="00861556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 xml:space="preserve">19.Эффективность </w:t>
      </w:r>
      <w:r w:rsidR="00F41565" w:rsidRPr="0086155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6155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96CA5" w:rsidRPr="00861556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Pr="0086155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4A72B7" w:rsidRPr="00861556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="00F41565" w:rsidRPr="00861556">
        <w:rPr>
          <w:rFonts w:ascii="Times New Roman" w:hAnsi="Times New Roman" w:cs="Times New Roman"/>
          <w:sz w:val="26"/>
          <w:szCs w:val="26"/>
        </w:rPr>
        <w:t>, принимаемых решений.</w:t>
      </w:r>
    </w:p>
    <w:p w:rsidR="004A72B7" w:rsidRPr="00861556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72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77C2" w:rsidRPr="00861556" w:rsidRDefault="00CD77C2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6CA5" w:rsidRPr="00861556" w:rsidRDefault="004A72B7" w:rsidP="004A72B7">
      <w:pPr>
        <w:pStyle w:val="a4"/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396CA5" w:rsidRPr="00861556">
        <w:rPr>
          <w:rFonts w:ascii="Times New Roman" w:hAnsi="Times New Roman" w:cs="Times New Roman"/>
          <w:sz w:val="26"/>
          <w:szCs w:val="26"/>
        </w:rPr>
        <w:t>общего</w:t>
      </w:r>
    </w:p>
    <w:p w:rsidR="00F01570" w:rsidRPr="00861556" w:rsidRDefault="00396CA5" w:rsidP="004A72B7">
      <w:pPr>
        <w:pStyle w:val="a4"/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61556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4A72B7" w:rsidRPr="00861556">
        <w:rPr>
          <w:rFonts w:ascii="Times New Roman" w:hAnsi="Times New Roman" w:cs="Times New Roman"/>
          <w:sz w:val="26"/>
          <w:szCs w:val="26"/>
        </w:rPr>
        <w:t xml:space="preserve"> Межрайонной</w:t>
      </w:r>
      <w:r w:rsidR="00F01570" w:rsidRPr="00861556">
        <w:rPr>
          <w:rFonts w:ascii="Times New Roman" w:hAnsi="Times New Roman" w:cs="Times New Roman"/>
          <w:sz w:val="26"/>
          <w:szCs w:val="26"/>
        </w:rPr>
        <w:t xml:space="preserve"> ИФНС России</w:t>
      </w:r>
      <w:r w:rsidR="004A72B7" w:rsidRPr="00861556">
        <w:rPr>
          <w:rFonts w:ascii="Times New Roman" w:hAnsi="Times New Roman" w:cs="Times New Roman"/>
          <w:sz w:val="26"/>
          <w:szCs w:val="26"/>
        </w:rPr>
        <w:t xml:space="preserve"> № 1</w:t>
      </w:r>
      <w:r w:rsidR="004A72B7" w:rsidRPr="0086155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4A72B7" w:rsidRPr="00861556" w:rsidRDefault="004A72B7" w:rsidP="004A72B7">
      <w:pPr>
        <w:pStyle w:val="a4"/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61556">
        <w:rPr>
          <w:rFonts w:ascii="Times New Roman" w:hAnsi="Times New Roman" w:cs="Times New Roman"/>
          <w:sz w:val="26"/>
          <w:szCs w:val="26"/>
          <w:u w:val="single"/>
        </w:rPr>
        <w:t xml:space="preserve">по </w:t>
      </w:r>
      <w:r w:rsidR="00F01570" w:rsidRPr="00861556">
        <w:rPr>
          <w:rFonts w:ascii="Times New Roman" w:hAnsi="Times New Roman" w:cs="Times New Roman"/>
          <w:sz w:val="26"/>
          <w:szCs w:val="26"/>
          <w:u w:val="single"/>
        </w:rPr>
        <w:t>Еврейской автономной области</w:t>
      </w:r>
      <w:r w:rsidR="0073312F" w:rsidRPr="0086155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3312F" w:rsidRPr="00861556">
        <w:rPr>
          <w:rFonts w:ascii="Times New Roman" w:hAnsi="Times New Roman" w:cs="Times New Roman"/>
          <w:sz w:val="26"/>
          <w:szCs w:val="26"/>
        </w:rPr>
        <w:t xml:space="preserve">      </w:t>
      </w:r>
      <w:r w:rsidR="00396CA5" w:rsidRPr="00861556">
        <w:rPr>
          <w:rFonts w:ascii="Times New Roman" w:hAnsi="Times New Roman" w:cs="Times New Roman"/>
          <w:sz w:val="26"/>
          <w:szCs w:val="26"/>
        </w:rPr>
        <w:t xml:space="preserve"> </w:t>
      </w:r>
      <w:r w:rsidR="00F01570" w:rsidRPr="00861556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61556">
        <w:rPr>
          <w:rFonts w:ascii="Times New Roman" w:hAnsi="Times New Roman" w:cs="Times New Roman"/>
          <w:sz w:val="26"/>
          <w:szCs w:val="26"/>
        </w:rPr>
        <w:t>__________</w:t>
      </w:r>
      <w:r w:rsidRPr="00861556">
        <w:rPr>
          <w:rFonts w:ascii="Times New Roman" w:hAnsi="Times New Roman" w:cs="Times New Roman"/>
          <w:sz w:val="26"/>
          <w:szCs w:val="26"/>
        </w:rPr>
        <w:tab/>
      </w:r>
      <w:r w:rsidR="0073312F" w:rsidRPr="00861556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F01570" w:rsidRPr="00861556">
        <w:rPr>
          <w:rFonts w:ascii="Times New Roman" w:hAnsi="Times New Roman" w:cs="Times New Roman"/>
          <w:sz w:val="26"/>
          <w:szCs w:val="26"/>
        </w:rPr>
        <w:t>Е. Л. Семенова</w:t>
      </w:r>
    </w:p>
    <w:p w:rsidR="004A72B7" w:rsidRPr="00CD77C2" w:rsidRDefault="004A72B7" w:rsidP="004A72B7">
      <w:pPr>
        <w:pStyle w:val="a4"/>
        <w:widowControl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CD77C2">
        <w:rPr>
          <w:rFonts w:ascii="Times New Roman" w:hAnsi="Times New Roman" w:cs="Times New Roman"/>
          <w:sz w:val="16"/>
          <w:szCs w:val="16"/>
        </w:rPr>
        <w:t>(непосредственный руководитель)</w:t>
      </w:r>
      <w:r w:rsidRPr="00CD77C2">
        <w:rPr>
          <w:rFonts w:ascii="Times New Roman" w:hAnsi="Times New Roman" w:cs="Times New Roman"/>
          <w:sz w:val="16"/>
          <w:szCs w:val="16"/>
        </w:rPr>
        <w:tab/>
      </w:r>
      <w:r w:rsidRPr="00CD77C2">
        <w:rPr>
          <w:rFonts w:ascii="Times New Roman" w:hAnsi="Times New Roman" w:cs="Times New Roman"/>
          <w:sz w:val="16"/>
          <w:szCs w:val="16"/>
        </w:rPr>
        <w:tab/>
      </w:r>
      <w:r w:rsidR="00CD77C2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73312F" w:rsidRPr="00CD77C2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396CA5" w:rsidRPr="00CD77C2">
        <w:rPr>
          <w:rFonts w:ascii="Times New Roman" w:hAnsi="Times New Roman" w:cs="Times New Roman"/>
          <w:sz w:val="16"/>
          <w:szCs w:val="16"/>
        </w:rPr>
        <w:t xml:space="preserve">    </w:t>
      </w:r>
      <w:r w:rsidR="0073312F" w:rsidRPr="00CD77C2">
        <w:rPr>
          <w:rFonts w:ascii="Times New Roman" w:hAnsi="Times New Roman" w:cs="Times New Roman"/>
          <w:sz w:val="16"/>
          <w:szCs w:val="16"/>
        </w:rPr>
        <w:t xml:space="preserve">   </w:t>
      </w:r>
      <w:r w:rsidRPr="00CD77C2">
        <w:rPr>
          <w:rFonts w:ascii="Times New Roman" w:hAnsi="Times New Roman" w:cs="Times New Roman"/>
          <w:sz w:val="16"/>
          <w:szCs w:val="16"/>
        </w:rPr>
        <w:t>(подпись)</w:t>
      </w:r>
    </w:p>
    <w:p w:rsidR="00F01570" w:rsidRDefault="00F01570" w:rsidP="00F01570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sectPr w:rsidR="00F01570" w:rsidSect="00CD77C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Page"/>
      </w:footnotePr>
      <w:pgSz w:w="11906" w:h="16838"/>
      <w:pgMar w:top="1134" w:right="567" w:bottom="156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B0" w:rsidRDefault="00E004B0" w:rsidP="001A444F">
      <w:pPr>
        <w:spacing w:after="0" w:line="240" w:lineRule="auto"/>
      </w:pPr>
      <w:r>
        <w:separator/>
      </w:r>
    </w:p>
  </w:endnote>
  <w:endnote w:type="continuationSeparator" w:id="0">
    <w:p w:rsidR="00E004B0" w:rsidRDefault="00E004B0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20" w:rsidRDefault="007D532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20" w:rsidRPr="001317FD" w:rsidRDefault="007D5320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20" w:rsidRPr="001317FD" w:rsidRDefault="007D5320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B0" w:rsidRDefault="00E004B0" w:rsidP="001A444F">
      <w:pPr>
        <w:spacing w:after="0" w:line="240" w:lineRule="auto"/>
      </w:pPr>
      <w:r>
        <w:separator/>
      </w:r>
    </w:p>
  </w:footnote>
  <w:footnote w:type="continuationSeparator" w:id="0">
    <w:p w:rsidR="00E004B0" w:rsidRDefault="00E004B0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20" w:rsidRDefault="007D532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7D5320" w:rsidRDefault="007D532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C4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D5320" w:rsidRPr="00124EFA" w:rsidRDefault="007D5320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20" w:rsidRDefault="007D5320" w:rsidP="005704B0">
    <w:pPr>
      <w:pStyle w:val="ac"/>
    </w:pPr>
  </w:p>
  <w:p w:rsidR="007D5320" w:rsidRDefault="007D532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640D73"/>
    <w:multiLevelType w:val="hybridMultilevel"/>
    <w:tmpl w:val="80F220C0"/>
    <w:lvl w:ilvl="0" w:tplc="1A56B7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E3C6D"/>
    <w:multiLevelType w:val="hybridMultilevel"/>
    <w:tmpl w:val="80F220C0"/>
    <w:lvl w:ilvl="0" w:tplc="1A56B7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0978"/>
    <w:rsid w:val="00001417"/>
    <w:rsid w:val="0000419E"/>
    <w:rsid w:val="00007C69"/>
    <w:rsid w:val="00013975"/>
    <w:rsid w:val="0002266C"/>
    <w:rsid w:val="00022E1F"/>
    <w:rsid w:val="000303D9"/>
    <w:rsid w:val="00030975"/>
    <w:rsid w:val="00045161"/>
    <w:rsid w:val="000463DC"/>
    <w:rsid w:val="00047E3A"/>
    <w:rsid w:val="00052D36"/>
    <w:rsid w:val="000628C2"/>
    <w:rsid w:val="00066F03"/>
    <w:rsid w:val="00085413"/>
    <w:rsid w:val="00090888"/>
    <w:rsid w:val="000A169F"/>
    <w:rsid w:val="000A5A6B"/>
    <w:rsid w:val="000A5C70"/>
    <w:rsid w:val="000A684B"/>
    <w:rsid w:val="000B3445"/>
    <w:rsid w:val="000C13EA"/>
    <w:rsid w:val="000D6DB3"/>
    <w:rsid w:val="000F3E29"/>
    <w:rsid w:val="000F7284"/>
    <w:rsid w:val="000F7C24"/>
    <w:rsid w:val="00100FB9"/>
    <w:rsid w:val="0011612C"/>
    <w:rsid w:val="00121DC8"/>
    <w:rsid w:val="0012365E"/>
    <w:rsid w:val="00124EFA"/>
    <w:rsid w:val="001317FD"/>
    <w:rsid w:val="00136C29"/>
    <w:rsid w:val="00155008"/>
    <w:rsid w:val="0015777A"/>
    <w:rsid w:val="00162F3C"/>
    <w:rsid w:val="0016446F"/>
    <w:rsid w:val="001746A8"/>
    <w:rsid w:val="00183991"/>
    <w:rsid w:val="001959C5"/>
    <w:rsid w:val="001A444F"/>
    <w:rsid w:val="001B0C93"/>
    <w:rsid w:val="001B25FF"/>
    <w:rsid w:val="001C1710"/>
    <w:rsid w:val="001C2E1F"/>
    <w:rsid w:val="001C35D7"/>
    <w:rsid w:val="001C68F4"/>
    <w:rsid w:val="001D2FD2"/>
    <w:rsid w:val="001D3660"/>
    <w:rsid w:val="001F149A"/>
    <w:rsid w:val="001F1BEA"/>
    <w:rsid w:val="001F5445"/>
    <w:rsid w:val="00212109"/>
    <w:rsid w:val="00224407"/>
    <w:rsid w:val="00230000"/>
    <w:rsid w:val="002369C4"/>
    <w:rsid w:val="002405F1"/>
    <w:rsid w:val="00247467"/>
    <w:rsid w:val="002553AB"/>
    <w:rsid w:val="00270B7B"/>
    <w:rsid w:val="00271E4D"/>
    <w:rsid w:val="002805D8"/>
    <w:rsid w:val="00284789"/>
    <w:rsid w:val="002B6F62"/>
    <w:rsid w:val="002B7BF5"/>
    <w:rsid w:val="002C0581"/>
    <w:rsid w:val="002C7D85"/>
    <w:rsid w:val="002C7F30"/>
    <w:rsid w:val="002D70E9"/>
    <w:rsid w:val="002D7C36"/>
    <w:rsid w:val="002E1FBF"/>
    <w:rsid w:val="002E4465"/>
    <w:rsid w:val="002F3BD0"/>
    <w:rsid w:val="002F55EE"/>
    <w:rsid w:val="002F56DB"/>
    <w:rsid w:val="003002D1"/>
    <w:rsid w:val="00306708"/>
    <w:rsid w:val="00312A02"/>
    <w:rsid w:val="0031566E"/>
    <w:rsid w:val="00342EF8"/>
    <w:rsid w:val="00342FE3"/>
    <w:rsid w:val="00347857"/>
    <w:rsid w:val="00372735"/>
    <w:rsid w:val="00372B93"/>
    <w:rsid w:val="003760F6"/>
    <w:rsid w:val="00377DFF"/>
    <w:rsid w:val="003821E8"/>
    <w:rsid w:val="003865E7"/>
    <w:rsid w:val="00396CA5"/>
    <w:rsid w:val="003A243E"/>
    <w:rsid w:val="003A5101"/>
    <w:rsid w:val="003C148D"/>
    <w:rsid w:val="003C2182"/>
    <w:rsid w:val="003D2493"/>
    <w:rsid w:val="003D6D5E"/>
    <w:rsid w:val="003E32D7"/>
    <w:rsid w:val="003F4B12"/>
    <w:rsid w:val="00431BC8"/>
    <w:rsid w:val="00441607"/>
    <w:rsid w:val="0044240F"/>
    <w:rsid w:val="0045072F"/>
    <w:rsid w:val="00452B72"/>
    <w:rsid w:val="00462A91"/>
    <w:rsid w:val="00470DA5"/>
    <w:rsid w:val="00477E19"/>
    <w:rsid w:val="00477F4B"/>
    <w:rsid w:val="004A15BB"/>
    <w:rsid w:val="004A72B7"/>
    <w:rsid w:val="004B1D65"/>
    <w:rsid w:val="004C369C"/>
    <w:rsid w:val="004D39EC"/>
    <w:rsid w:val="004D6DF7"/>
    <w:rsid w:val="004F45DD"/>
    <w:rsid w:val="00505616"/>
    <w:rsid w:val="00516250"/>
    <w:rsid w:val="00521192"/>
    <w:rsid w:val="0052779D"/>
    <w:rsid w:val="00530137"/>
    <w:rsid w:val="0053266E"/>
    <w:rsid w:val="00543F35"/>
    <w:rsid w:val="00551809"/>
    <w:rsid w:val="005657C8"/>
    <w:rsid w:val="005704B0"/>
    <w:rsid w:val="00577C26"/>
    <w:rsid w:val="00592A90"/>
    <w:rsid w:val="0059677F"/>
    <w:rsid w:val="005A0CB6"/>
    <w:rsid w:val="005A16C8"/>
    <w:rsid w:val="005A26F5"/>
    <w:rsid w:val="005A4C49"/>
    <w:rsid w:val="005C0EBE"/>
    <w:rsid w:val="005C6182"/>
    <w:rsid w:val="005D0854"/>
    <w:rsid w:val="005D2263"/>
    <w:rsid w:val="005E1E42"/>
    <w:rsid w:val="005F2B43"/>
    <w:rsid w:val="005F38D6"/>
    <w:rsid w:val="005F5198"/>
    <w:rsid w:val="005F5C81"/>
    <w:rsid w:val="00603E92"/>
    <w:rsid w:val="006049CD"/>
    <w:rsid w:val="00606E68"/>
    <w:rsid w:val="006154DF"/>
    <w:rsid w:val="00626E71"/>
    <w:rsid w:val="00630CCF"/>
    <w:rsid w:val="00640663"/>
    <w:rsid w:val="00646123"/>
    <w:rsid w:val="00652DA5"/>
    <w:rsid w:val="00670D5C"/>
    <w:rsid w:val="00677789"/>
    <w:rsid w:val="00677935"/>
    <w:rsid w:val="00685292"/>
    <w:rsid w:val="00696756"/>
    <w:rsid w:val="006A095E"/>
    <w:rsid w:val="006A33E7"/>
    <w:rsid w:val="006A5133"/>
    <w:rsid w:val="006A600D"/>
    <w:rsid w:val="006B0E63"/>
    <w:rsid w:val="006B1478"/>
    <w:rsid w:val="006B2444"/>
    <w:rsid w:val="006B2B60"/>
    <w:rsid w:val="006B2C58"/>
    <w:rsid w:val="006B772D"/>
    <w:rsid w:val="006D357F"/>
    <w:rsid w:val="006D4FB9"/>
    <w:rsid w:val="006E377E"/>
    <w:rsid w:val="006E71B6"/>
    <w:rsid w:val="006F0C9F"/>
    <w:rsid w:val="00700BC1"/>
    <w:rsid w:val="007161F0"/>
    <w:rsid w:val="0073312F"/>
    <w:rsid w:val="00735806"/>
    <w:rsid w:val="007468A7"/>
    <w:rsid w:val="00760456"/>
    <w:rsid w:val="007614D9"/>
    <w:rsid w:val="00765B5F"/>
    <w:rsid w:val="00773B7B"/>
    <w:rsid w:val="00777E32"/>
    <w:rsid w:val="00795AB3"/>
    <w:rsid w:val="007A5C64"/>
    <w:rsid w:val="007B0054"/>
    <w:rsid w:val="007B706C"/>
    <w:rsid w:val="007C2326"/>
    <w:rsid w:val="007C2C00"/>
    <w:rsid w:val="007D5320"/>
    <w:rsid w:val="007E514E"/>
    <w:rsid w:val="007F1D99"/>
    <w:rsid w:val="007F1E9A"/>
    <w:rsid w:val="007F23EA"/>
    <w:rsid w:val="007F4C5B"/>
    <w:rsid w:val="008030D2"/>
    <w:rsid w:val="008052BD"/>
    <w:rsid w:val="00810E4A"/>
    <w:rsid w:val="008173C5"/>
    <w:rsid w:val="00817E99"/>
    <w:rsid w:val="008209F9"/>
    <w:rsid w:val="00822D02"/>
    <w:rsid w:val="00823F53"/>
    <w:rsid w:val="00845929"/>
    <w:rsid w:val="00855B84"/>
    <w:rsid w:val="008564CE"/>
    <w:rsid w:val="008606DB"/>
    <w:rsid w:val="00860F20"/>
    <w:rsid w:val="00861556"/>
    <w:rsid w:val="00871607"/>
    <w:rsid w:val="00883238"/>
    <w:rsid w:val="00886DBF"/>
    <w:rsid w:val="008B5DFC"/>
    <w:rsid w:val="008C260E"/>
    <w:rsid w:val="008D318B"/>
    <w:rsid w:val="008D6FAD"/>
    <w:rsid w:val="008D7B64"/>
    <w:rsid w:val="008E3E89"/>
    <w:rsid w:val="008E727D"/>
    <w:rsid w:val="008F5C4F"/>
    <w:rsid w:val="00906C72"/>
    <w:rsid w:val="00914E36"/>
    <w:rsid w:val="009153B1"/>
    <w:rsid w:val="00916C1E"/>
    <w:rsid w:val="00916F40"/>
    <w:rsid w:val="0091762E"/>
    <w:rsid w:val="0092107A"/>
    <w:rsid w:val="00921746"/>
    <w:rsid w:val="00926D82"/>
    <w:rsid w:val="0093048E"/>
    <w:rsid w:val="00931A5B"/>
    <w:rsid w:val="00936D6A"/>
    <w:rsid w:val="00947770"/>
    <w:rsid w:val="009551F3"/>
    <w:rsid w:val="009558E2"/>
    <w:rsid w:val="00995E36"/>
    <w:rsid w:val="009A4281"/>
    <w:rsid w:val="009A565A"/>
    <w:rsid w:val="009B4F86"/>
    <w:rsid w:val="009C3468"/>
    <w:rsid w:val="009C3A2E"/>
    <w:rsid w:val="009C7D9D"/>
    <w:rsid w:val="009D3880"/>
    <w:rsid w:val="009D4136"/>
    <w:rsid w:val="009D421B"/>
    <w:rsid w:val="009E0750"/>
    <w:rsid w:val="009F4617"/>
    <w:rsid w:val="009F6413"/>
    <w:rsid w:val="00A2459A"/>
    <w:rsid w:val="00A26B97"/>
    <w:rsid w:val="00A31AAD"/>
    <w:rsid w:val="00A33E3C"/>
    <w:rsid w:val="00A371E6"/>
    <w:rsid w:val="00A44847"/>
    <w:rsid w:val="00A716A0"/>
    <w:rsid w:val="00A76478"/>
    <w:rsid w:val="00A82994"/>
    <w:rsid w:val="00A82D60"/>
    <w:rsid w:val="00A9719B"/>
    <w:rsid w:val="00AB34B9"/>
    <w:rsid w:val="00AB6596"/>
    <w:rsid w:val="00AC32E9"/>
    <w:rsid w:val="00AD0BAB"/>
    <w:rsid w:val="00AD59C6"/>
    <w:rsid w:val="00AF1D1D"/>
    <w:rsid w:val="00B229D6"/>
    <w:rsid w:val="00B3036D"/>
    <w:rsid w:val="00B321E7"/>
    <w:rsid w:val="00B351F0"/>
    <w:rsid w:val="00B40094"/>
    <w:rsid w:val="00B43670"/>
    <w:rsid w:val="00B45C42"/>
    <w:rsid w:val="00B51A97"/>
    <w:rsid w:val="00B578E0"/>
    <w:rsid w:val="00B6077E"/>
    <w:rsid w:val="00B6355E"/>
    <w:rsid w:val="00B64B9A"/>
    <w:rsid w:val="00B74304"/>
    <w:rsid w:val="00B758F8"/>
    <w:rsid w:val="00B85ABB"/>
    <w:rsid w:val="00B92F10"/>
    <w:rsid w:val="00B96552"/>
    <w:rsid w:val="00BA4D17"/>
    <w:rsid w:val="00BB0DDB"/>
    <w:rsid w:val="00BB1CBC"/>
    <w:rsid w:val="00BB3442"/>
    <w:rsid w:val="00BB5670"/>
    <w:rsid w:val="00BE3E01"/>
    <w:rsid w:val="00BE7EF6"/>
    <w:rsid w:val="00BF2BF4"/>
    <w:rsid w:val="00C02918"/>
    <w:rsid w:val="00C215AC"/>
    <w:rsid w:val="00C31123"/>
    <w:rsid w:val="00C51AF4"/>
    <w:rsid w:val="00C543FB"/>
    <w:rsid w:val="00C67FCC"/>
    <w:rsid w:val="00C733F8"/>
    <w:rsid w:val="00C817E8"/>
    <w:rsid w:val="00C86061"/>
    <w:rsid w:val="00CA301E"/>
    <w:rsid w:val="00CA5C81"/>
    <w:rsid w:val="00CC08E5"/>
    <w:rsid w:val="00CC3D2F"/>
    <w:rsid w:val="00CC6D56"/>
    <w:rsid w:val="00CC7DC4"/>
    <w:rsid w:val="00CD25E8"/>
    <w:rsid w:val="00CD77C2"/>
    <w:rsid w:val="00CE34DC"/>
    <w:rsid w:val="00CE4A93"/>
    <w:rsid w:val="00CE794C"/>
    <w:rsid w:val="00D10249"/>
    <w:rsid w:val="00D17CD0"/>
    <w:rsid w:val="00D3195E"/>
    <w:rsid w:val="00D32476"/>
    <w:rsid w:val="00D439DB"/>
    <w:rsid w:val="00D466B5"/>
    <w:rsid w:val="00D64955"/>
    <w:rsid w:val="00D96D5C"/>
    <w:rsid w:val="00DA0D47"/>
    <w:rsid w:val="00DB3BF6"/>
    <w:rsid w:val="00DB4D97"/>
    <w:rsid w:val="00DB708F"/>
    <w:rsid w:val="00DC5184"/>
    <w:rsid w:val="00DF63FE"/>
    <w:rsid w:val="00E004B0"/>
    <w:rsid w:val="00E06D4D"/>
    <w:rsid w:val="00E17B65"/>
    <w:rsid w:val="00E2302D"/>
    <w:rsid w:val="00E27AF3"/>
    <w:rsid w:val="00E33C2F"/>
    <w:rsid w:val="00E37EFC"/>
    <w:rsid w:val="00E41D03"/>
    <w:rsid w:val="00E463C0"/>
    <w:rsid w:val="00E531C6"/>
    <w:rsid w:val="00E66553"/>
    <w:rsid w:val="00E82870"/>
    <w:rsid w:val="00E859C1"/>
    <w:rsid w:val="00E879BB"/>
    <w:rsid w:val="00E97534"/>
    <w:rsid w:val="00EA6758"/>
    <w:rsid w:val="00EB07B3"/>
    <w:rsid w:val="00EB514C"/>
    <w:rsid w:val="00EC2CB7"/>
    <w:rsid w:val="00EC4259"/>
    <w:rsid w:val="00EE28DE"/>
    <w:rsid w:val="00F01570"/>
    <w:rsid w:val="00F1194B"/>
    <w:rsid w:val="00F2287A"/>
    <w:rsid w:val="00F30086"/>
    <w:rsid w:val="00F37F47"/>
    <w:rsid w:val="00F41565"/>
    <w:rsid w:val="00F42535"/>
    <w:rsid w:val="00F500FC"/>
    <w:rsid w:val="00F524DE"/>
    <w:rsid w:val="00F573A7"/>
    <w:rsid w:val="00F76FFD"/>
    <w:rsid w:val="00F83571"/>
    <w:rsid w:val="00F91C57"/>
    <w:rsid w:val="00F92108"/>
    <w:rsid w:val="00F93E5E"/>
    <w:rsid w:val="00F97CF0"/>
    <w:rsid w:val="00FA603E"/>
    <w:rsid w:val="00FB4A30"/>
    <w:rsid w:val="00FC1FF9"/>
    <w:rsid w:val="00FC41C8"/>
    <w:rsid w:val="00FC5743"/>
    <w:rsid w:val="00FC5A21"/>
    <w:rsid w:val="00FC73B4"/>
    <w:rsid w:val="00FE2446"/>
    <w:rsid w:val="00FE6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E37E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37E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F015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01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"/>
    <w:basedOn w:val="a"/>
    <w:rsid w:val="00F01570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nformat">
    <w:name w:val="ConsNonformat"/>
    <w:rsid w:val="001D36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E37E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37E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F015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01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"/>
    <w:basedOn w:val="a"/>
    <w:rsid w:val="00F01570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nformat">
    <w:name w:val="ConsNonformat"/>
    <w:rsid w:val="001D36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510C9E262E648CCA66203E5A8E693788985460D48580442442308A006A9d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510C9E262E648CCA66203E5A8E693788A844100455C0442442308A006A9d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10C9E262E648CCA66203E5A8E693788A8D4A06425A0442442308A006A9dD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82556F2D139D4EEF39C35DD7F424F314A23A3B835A070F5C1D42E7AE0i2dF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66C6CB27BDFA353EDB39C603322F5440E634921C0F07A1839B1D7B84CR3hEF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0340A9EFB2F0D0C0EB0D33F3C18FD43D00A803E8959324DAED5A5234D39AD88BD32D3FFB537C634B59301X06EC" TargetMode="External"/><Relationship Id="rId14" Type="http://schemas.openxmlformats.org/officeDocument/2006/relationships/hyperlink" Target="consultantplus://offline/ref=4E92BEE0109A1B4FDE325C750393BAF918E0E46F1B5EE777F0578261EFR3d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FACBB-A6DB-4340-AC59-F11A51E3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3751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Екатерина Леонидовна</cp:lastModifiedBy>
  <cp:revision>4</cp:revision>
  <cp:lastPrinted>2019-09-19T02:00:00Z</cp:lastPrinted>
  <dcterms:created xsi:type="dcterms:W3CDTF">2019-09-19T01:08:00Z</dcterms:created>
  <dcterms:modified xsi:type="dcterms:W3CDTF">2019-09-19T02:01:00Z</dcterms:modified>
</cp:coreProperties>
</file>